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27ADD" w:rsidRPr="006A74DB" w:rsidRDefault="006A74DB" w:rsidP="006A74DB">
      <w:pPr>
        <w:jc w:val="center"/>
        <w:rPr>
          <w:sz w:val="28"/>
          <w:szCs w:val="28"/>
        </w:rPr>
      </w:pPr>
      <w:r w:rsidRPr="006A74DB">
        <w:rPr>
          <w:noProof/>
          <w:sz w:val="28"/>
          <w:szCs w:val="28"/>
          <w:lang w:eastAsia="en-GB"/>
        </w:rPr>
        <mc:AlternateContent>
          <mc:Choice Requires="wps">
            <w:drawing>
              <wp:anchor distT="0" distB="0" distL="114300" distR="114300" simplePos="0" relativeHeight="251659264" behindDoc="1" locked="0" layoutInCell="1" allowOverlap="1">
                <wp:simplePos x="0" y="0"/>
                <wp:positionH relativeFrom="margin">
                  <wp:align>center</wp:align>
                </wp:positionH>
                <wp:positionV relativeFrom="paragraph">
                  <wp:posOffset>95250</wp:posOffset>
                </wp:positionV>
                <wp:extent cx="5762625" cy="66675"/>
                <wp:effectExtent l="0" t="0" r="9525" b="9525"/>
                <wp:wrapTight wrapText="bothSides">
                  <wp:wrapPolygon edited="0">
                    <wp:start x="0" y="0"/>
                    <wp:lineTo x="0" y="18514"/>
                    <wp:lineTo x="21564" y="18514"/>
                    <wp:lineTo x="21564" y="0"/>
                    <wp:lineTo x="0" y="0"/>
                  </wp:wrapPolygon>
                </wp:wrapTight>
                <wp:docPr id="1" name="Rectangle 1"/>
                <wp:cNvGraphicFramePr/>
                <a:graphic xmlns:a="http://schemas.openxmlformats.org/drawingml/2006/main">
                  <a:graphicData uri="http://schemas.microsoft.com/office/word/2010/wordprocessingShape">
                    <wps:wsp>
                      <wps:cNvSpPr/>
                      <wps:spPr>
                        <a:xfrm>
                          <a:off x="0" y="0"/>
                          <a:ext cx="5762625" cy="66675"/>
                        </a:xfrm>
                        <a:prstGeom prst="rect">
                          <a:avLst/>
                        </a:prstGeom>
                        <a:solidFill>
                          <a:srgbClr val="E8280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E9BA99" id="Rectangle 1" o:spid="_x0000_s1026" style="position:absolute;margin-left:0;margin-top:7.5pt;width:453.75pt;height:5.25pt;z-index:-25165721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" fillcolor="#e82802" stroked="f" strokeweight="1pt">
                <w10:wrap type="tight" anchorx="margin"/>
              </v:rect>
            </w:pict>
          </mc:Fallback>
        </mc:AlternateContent>
      </w:r>
      <w:r w:rsidRPr="006A74DB">
        <w:rPr>
          <w:noProof/>
          <w:sz w:val="28"/>
          <w:szCs w:val="28"/>
          <w:lang w:eastAsia="en-GB"/>
        </w:rPr>
        <w:drawing>
          <wp:anchor distT="0" distB="0" distL="114300" distR="114300" simplePos="0" relativeHeight="251658239" behindDoc="1" locked="0" layoutInCell="1" allowOverlap="1">
            <wp:simplePos x="0" y="0"/>
            <wp:positionH relativeFrom="column">
              <wp:posOffset>6276340</wp:posOffset>
            </wp:positionH>
            <wp:positionV relativeFrom="paragraph">
              <wp:posOffset>149860</wp:posOffset>
            </wp:positionV>
            <wp:extent cx="561975" cy="561975"/>
            <wp:effectExtent l="0" t="0" r="9525" b="9525"/>
            <wp:wrapTight wrapText="bothSides">
              <wp:wrapPolygon edited="0">
                <wp:start x="0" y="0"/>
                <wp:lineTo x="0" y="21234"/>
                <wp:lineTo x="21234" y="21234"/>
                <wp:lineTo x="21234" y="0"/>
                <wp:lineTo x="0" y="0"/>
              </wp:wrapPolygon>
            </wp:wrapTight>
            <wp:docPr id="3" name="Picture 3" descr="Image result for acn cathol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cn catholi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7537F" w:rsidRPr="006A74DB">
        <w:rPr>
          <w:sz w:val="28"/>
          <w:szCs w:val="28"/>
        </w:rPr>
        <w:t xml:space="preserve">PRIMARY SCHOOL ASSEMBLY: </w:t>
      </w:r>
      <w:r w:rsidR="007A3E79" w:rsidRPr="006A74DB">
        <w:rPr>
          <w:sz w:val="28"/>
          <w:szCs w:val="28"/>
        </w:rPr>
        <w:t>NOTES AND SCRIPT</w:t>
      </w:r>
    </w:p>
    <w:p w:rsidR="00B7537F" w:rsidRPr="001774C6" w:rsidRDefault="00B7537F" w:rsidP="001774C6">
      <w:pPr>
        <w:rPr>
          <w:sz w:val="24"/>
          <w:szCs w:val="24"/>
        </w:rPr>
      </w:pPr>
    </w:p>
    <w:tbl>
      <w:tblPr>
        <w:tblStyle w:val="TableGrid"/>
        <w:tblW w:w="10768" w:type="dxa"/>
        <w:tblLook w:val="04A0" w:firstRow="1" w:lastRow="0" w:firstColumn="1" w:lastColumn="0" w:noHBand="0" w:noVBand="1"/>
      </w:tblPr>
      <w:tblGrid>
        <w:gridCol w:w="9776"/>
        <w:gridCol w:w="992"/>
      </w:tblGrid>
      <w:tr w:rsidR="00B7537F" w:rsidRPr="006A74DB" w:rsidTr="006A74DB">
        <w:tc>
          <w:tcPr>
            <w:tcW w:w="9776" w:type="dxa"/>
          </w:tcPr>
          <w:p w:rsidR="00B7537F" w:rsidRPr="006A74DB" w:rsidRDefault="00B7537F" w:rsidP="001774C6">
            <w:pPr>
              <w:rPr>
                <w:b/>
                <w:sz w:val="24"/>
                <w:szCs w:val="24"/>
              </w:rPr>
            </w:pPr>
            <w:r w:rsidRPr="006A74DB">
              <w:rPr>
                <w:b/>
                <w:sz w:val="24"/>
                <w:szCs w:val="24"/>
              </w:rPr>
              <w:t>READER 1</w:t>
            </w:r>
          </w:p>
          <w:p w:rsidR="00B7537F" w:rsidRDefault="00B7537F" w:rsidP="001774C6">
            <w:pPr>
              <w:rPr>
                <w:sz w:val="24"/>
                <w:szCs w:val="24"/>
              </w:rPr>
            </w:pPr>
            <w:r w:rsidRPr="006A74DB">
              <w:rPr>
                <w:sz w:val="24"/>
                <w:szCs w:val="24"/>
              </w:rPr>
              <w:t>Welcome to our assembly. Toda</w:t>
            </w:r>
            <w:r w:rsidR="000320A1" w:rsidRPr="006A74DB">
              <w:rPr>
                <w:sz w:val="24"/>
                <w:szCs w:val="24"/>
              </w:rPr>
              <w:t xml:space="preserve">y we are talking about standing </w:t>
            </w:r>
            <w:r w:rsidRPr="006A74DB">
              <w:rPr>
                <w:sz w:val="24"/>
                <w:szCs w:val="24"/>
              </w:rPr>
              <w:t>up</w:t>
            </w:r>
            <w:r w:rsidR="002D1C5B">
              <w:rPr>
                <w:sz w:val="24"/>
                <w:szCs w:val="24"/>
              </w:rPr>
              <w:t>.</w:t>
            </w:r>
          </w:p>
          <w:p w:rsidR="006A74DB" w:rsidRPr="006A74DB" w:rsidRDefault="006A74DB" w:rsidP="001774C6">
            <w:pPr>
              <w:rPr>
                <w:sz w:val="24"/>
                <w:szCs w:val="24"/>
              </w:rPr>
            </w:pPr>
          </w:p>
        </w:tc>
        <w:tc>
          <w:tcPr>
            <w:tcW w:w="992" w:type="dxa"/>
          </w:tcPr>
          <w:p w:rsidR="00B7537F" w:rsidRPr="006A74DB" w:rsidRDefault="00B7537F" w:rsidP="001774C6">
            <w:pPr>
              <w:rPr>
                <w:sz w:val="24"/>
                <w:szCs w:val="24"/>
              </w:rPr>
            </w:pPr>
            <w:r w:rsidRPr="006A74DB">
              <w:rPr>
                <w:sz w:val="24"/>
                <w:szCs w:val="24"/>
              </w:rPr>
              <w:t>SLIDE 1</w:t>
            </w:r>
          </w:p>
        </w:tc>
      </w:tr>
      <w:tr w:rsidR="00B7537F" w:rsidRPr="006A74DB" w:rsidTr="006A74DB">
        <w:tc>
          <w:tcPr>
            <w:tcW w:w="9776" w:type="dxa"/>
          </w:tcPr>
          <w:p w:rsidR="00B7537F" w:rsidRPr="006A74DB" w:rsidRDefault="00B7537F" w:rsidP="001774C6">
            <w:pPr>
              <w:rPr>
                <w:b/>
                <w:sz w:val="24"/>
                <w:szCs w:val="24"/>
              </w:rPr>
            </w:pPr>
            <w:r w:rsidRPr="006A74DB">
              <w:rPr>
                <w:b/>
                <w:sz w:val="24"/>
                <w:szCs w:val="24"/>
              </w:rPr>
              <w:t>TEACHER 1</w:t>
            </w:r>
          </w:p>
          <w:p w:rsidR="00B7537F" w:rsidRPr="006A74DB" w:rsidRDefault="00B7537F" w:rsidP="001774C6">
            <w:pPr>
              <w:rPr>
                <w:sz w:val="24"/>
                <w:szCs w:val="24"/>
              </w:rPr>
            </w:pPr>
            <w:r w:rsidRPr="006A74DB">
              <w:rPr>
                <w:sz w:val="24"/>
                <w:szCs w:val="24"/>
              </w:rPr>
              <w:t>Ask everyone to stand up</w:t>
            </w:r>
            <w:r w:rsidR="002D1C5B">
              <w:rPr>
                <w:sz w:val="24"/>
                <w:szCs w:val="24"/>
              </w:rPr>
              <w:t>.</w:t>
            </w:r>
          </w:p>
          <w:p w:rsidR="00B7537F" w:rsidRPr="006A74DB" w:rsidRDefault="00B7537F" w:rsidP="001774C6">
            <w:pPr>
              <w:rPr>
                <w:sz w:val="24"/>
                <w:szCs w:val="24"/>
              </w:rPr>
            </w:pPr>
            <w:r w:rsidRPr="006A74DB">
              <w:rPr>
                <w:sz w:val="24"/>
                <w:szCs w:val="24"/>
              </w:rPr>
              <w:t>Read the statements on slide 2</w:t>
            </w:r>
            <w:r w:rsidR="002D1C5B">
              <w:rPr>
                <w:sz w:val="24"/>
                <w:szCs w:val="24"/>
              </w:rPr>
              <w:t>.</w:t>
            </w:r>
          </w:p>
          <w:p w:rsidR="000320A1" w:rsidRDefault="000320A1" w:rsidP="001774C6">
            <w:pPr>
              <w:rPr>
                <w:rFonts w:cs="Arial"/>
                <w:color w:val="000000"/>
                <w:sz w:val="24"/>
                <w:szCs w:val="24"/>
              </w:rPr>
            </w:pPr>
            <w:r w:rsidRPr="006A74DB">
              <w:rPr>
                <w:rFonts w:cs="Arial"/>
                <w:color w:val="000000"/>
                <w:sz w:val="24"/>
                <w:szCs w:val="24"/>
              </w:rPr>
              <w:t>How did it feel when everyone was standing together? How did you feel when you had to sit down? If you were left standing up longer than your friends, did you feel uncomfortable? Why is it that we don’t want to be singled out? If you were the very last person standing up, how would you have felt?</w:t>
            </w:r>
          </w:p>
          <w:p w:rsidR="006A74DB" w:rsidRPr="006A74DB" w:rsidRDefault="006A74DB" w:rsidP="001774C6">
            <w:pPr>
              <w:rPr>
                <w:sz w:val="24"/>
                <w:szCs w:val="24"/>
              </w:rPr>
            </w:pPr>
          </w:p>
        </w:tc>
        <w:tc>
          <w:tcPr>
            <w:tcW w:w="992" w:type="dxa"/>
          </w:tcPr>
          <w:p w:rsidR="00B7537F" w:rsidRPr="006A74DB" w:rsidRDefault="00B7537F" w:rsidP="001774C6">
            <w:pPr>
              <w:rPr>
                <w:sz w:val="24"/>
                <w:szCs w:val="24"/>
              </w:rPr>
            </w:pPr>
            <w:r w:rsidRPr="006A74DB">
              <w:rPr>
                <w:sz w:val="24"/>
                <w:szCs w:val="24"/>
              </w:rPr>
              <w:t>SLIDE 2</w:t>
            </w:r>
          </w:p>
          <w:p w:rsidR="000320A1" w:rsidRPr="006A74DB" w:rsidRDefault="000320A1" w:rsidP="001774C6">
            <w:pPr>
              <w:rPr>
                <w:sz w:val="24"/>
                <w:szCs w:val="24"/>
              </w:rPr>
            </w:pPr>
          </w:p>
          <w:p w:rsidR="000320A1" w:rsidRPr="006A74DB" w:rsidRDefault="000320A1" w:rsidP="001774C6">
            <w:pPr>
              <w:rPr>
                <w:sz w:val="24"/>
                <w:szCs w:val="24"/>
              </w:rPr>
            </w:pPr>
          </w:p>
          <w:p w:rsidR="000320A1" w:rsidRPr="006A74DB" w:rsidRDefault="000320A1" w:rsidP="001774C6">
            <w:pPr>
              <w:rPr>
                <w:sz w:val="24"/>
                <w:szCs w:val="24"/>
              </w:rPr>
            </w:pPr>
            <w:r w:rsidRPr="006A74DB">
              <w:rPr>
                <w:sz w:val="24"/>
                <w:szCs w:val="24"/>
              </w:rPr>
              <w:t>SLIDE 3</w:t>
            </w:r>
          </w:p>
        </w:tc>
      </w:tr>
      <w:tr w:rsidR="00B7537F" w:rsidRPr="006A74DB" w:rsidTr="006A74DB">
        <w:tc>
          <w:tcPr>
            <w:tcW w:w="9776" w:type="dxa"/>
          </w:tcPr>
          <w:p w:rsidR="00B7537F" w:rsidRPr="006A74DB" w:rsidRDefault="000320A1" w:rsidP="001774C6">
            <w:pPr>
              <w:rPr>
                <w:b/>
                <w:sz w:val="24"/>
                <w:szCs w:val="24"/>
              </w:rPr>
            </w:pPr>
            <w:r w:rsidRPr="006A74DB">
              <w:rPr>
                <w:b/>
                <w:sz w:val="24"/>
                <w:szCs w:val="24"/>
              </w:rPr>
              <w:t>READER 1</w:t>
            </w:r>
          </w:p>
          <w:p w:rsidR="000320A1" w:rsidRPr="006A74DB" w:rsidRDefault="000320A1" w:rsidP="001774C6">
            <w:pPr>
              <w:rPr>
                <w:sz w:val="24"/>
                <w:szCs w:val="24"/>
              </w:rPr>
            </w:pPr>
            <w:r w:rsidRPr="006A74DB">
              <w:rPr>
                <w:sz w:val="24"/>
                <w:szCs w:val="24"/>
              </w:rPr>
              <w:t>I told you we were talking about standing up today.</w:t>
            </w:r>
          </w:p>
          <w:p w:rsidR="000320A1" w:rsidRPr="006A74DB" w:rsidRDefault="000320A1" w:rsidP="001774C6">
            <w:pPr>
              <w:rPr>
                <w:b/>
                <w:sz w:val="24"/>
                <w:szCs w:val="24"/>
              </w:rPr>
            </w:pPr>
            <w:r w:rsidRPr="006A74DB">
              <w:rPr>
                <w:b/>
                <w:sz w:val="24"/>
                <w:szCs w:val="24"/>
              </w:rPr>
              <w:t>READER 2</w:t>
            </w:r>
          </w:p>
          <w:p w:rsidR="000320A1" w:rsidRPr="006A74DB" w:rsidRDefault="000320A1" w:rsidP="001774C6">
            <w:pPr>
              <w:rPr>
                <w:sz w:val="24"/>
                <w:szCs w:val="24"/>
              </w:rPr>
            </w:pPr>
            <w:r w:rsidRPr="006A74DB">
              <w:rPr>
                <w:sz w:val="24"/>
                <w:szCs w:val="24"/>
              </w:rPr>
              <w:t xml:space="preserve">But why? </w:t>
            </w:r>
          </w:p>
          <w:p w:rsidR="000320A1" w:rsidRPr="006A74DB" w:rsidRDefault="000320A1" w:rsidP="001774C6">
            <w:pPr>
              <w:rPr>
                <w:b/>
                <w:sz w:val="24"/>
                <w:szCs w:val="24"/>
              </w:rPr>
            </w:pPr>
            <w:r w:rsidRPr="006A74DB">
              <w:rPr>
                <w:b/>
                <w:sz w:val="24"/>
                <w:szCs w:val="24"/>
              </w:rPr>
              <w:t>READER 1</w:t>
            </w:r>
          </w:p>
          <w:p w:rsidR="000320A1" w:rsidRPr="006A74DB" w:rsidRDefault="000320A1" w:rsidP="001774C6">
            <w:pPr>
              <w:rPr>
                <w:rFonts w:cs="Arial"/>
                <w:color w:val="000000"/>
                <w:sz w:val="24"/>
                <w:szCs w:val="24"/>
              </w:rPr>
            </w:pPr>
            <w:r w:rsidRPr="006A74DB">
              <w:rPr>
                <w:rFonts w:cs="Arial"/>
                <w:color w:val="000000"/>
                <w:sz w:val="24"/>
                <w:szCs w:val="24"/>
              </w:rPr>
              <w:t>This is a special assembly, to tell you about a very important day for all of us and for freedom and fairness across the world. And we are luck</w:t>
            </w:r>
            <w:r w:rsidR="001774C6" w:rsidRPr="006A74DB">
              <w:rPr>
                <w:rFonts w:cs="Arial"/>
                <w:color w:val="000000"/>
                <w:sz w:val="24"/>
                <w:szCs w:val="24"/>
              </w:rPr>
              <w:t xml:space="preserve">y here at </w:t>
            </w:r>
            <w:r w:rsidR="001774C6" w:rsidRPr="006A74DB">
              <w:rPr>
                <w:rFonts w:cs="Arial"/>
                <w:i/>
                <w:color w:val="000000"/>
                <w:sz w:val="24"/>
                <w:szCs w:val="24"/>
              </w:rPr>
              <w:t>(school)</w:t>
            </w:r>
            <w:r w:rsidRPr="006A74DB">
              <w:rPr>
                <w:rFonts w:cs="Arial"/>
                <w:i/>
                <w:color w:val="000000"/>
                <w:sz w:val="24"/>
                <w:szCs w:val="24"/>
              </w:rPr>
              <w:t>________________</w:t>
            </w:r>
            <w:r w:rsidRPr="006A74DB">
              <w:rPr>
                <w:rFonts w:cs="Arial"/>
                <w:color w:val="000000"/>
                <w:sz w:val="24"/>
                <w:szCs w:val="24"/>
              </w:rPr>
              <w:t xml:space="preserve"> because we are going to be standing up for other people</w:t>
            </w:r>
            <w:r w:rsidR="002D1C5B">
              <w:rPr>
                <w:rFonts w:cs="Arial"/>
                <w:color w:val="000000"/>
                <w:sz w:val="24"/>
                <w:szCs w:val="24"/>
              </w:rPr>
              <w:t>.</w:t>
            </w:r>
            <w:r w:rsidR="006B553A" w:rsidRPr="006A74DB">
              <w:rPr>
                <w:rFonts w:cs="Arial"/>
                <w:color w:val="000000"/>
                <w:sz w:val="24"/>
                <w:szCs w:val="24"/>
              </w:rPr>
              <w:t xml:space="preserve"> </w:t>
            </w:r>
            <w:r w:rsidR="006B553A" w:rsidRPr="006A74DB">
              <w:rPr>
                <w:rFonts w:cs="Arial"/>
                <w:color w:val="FF0000"/>
                <w:sz w:val="24"/>
                <w:szCs w:val="24"/>
              </w:rPr>
              <w:t>*1</w:t>
            </w:r>
          </w:p>
          <w:p w:rsidR="000320A1" w:rsidRDefault="006A74DB" w:rsidP="001774C6">
            <w:pPr>
              <w:rPr>
                <w:rFonts w:cs="Arial"/>
                <w:color w:val="000000"/>
                <w:sz w:val="24"/>
                <w:szCs w:val="24"/>
              </w:rPr>
            </w:pPr>
            <w:r w:rsidRPr="006A74DB">
              <w:rPr>
                <w:rFonts w:cs="Arial"/>
                <w:b/>
                <w:color w:val="000000"/>
                <w:sz w:val="24"/>
                <w:szCs w:val="24"/>
              </w:rPr>
              <w:t xml:space="preserve">READER 2 </w:t>
            </w:r>
            <w:r w:rsidR="000320A1" w:rsidRPr="006A74DB">
              <w:rPr>
                <w:rFonts w:cs="Arial"/>
                <w:color w:val="000000"/>
                <w:sz w:val="24"/>
                <w:szCs w:val="24"/>
              </w:rPr>
              <w:t xml:space="preserve">Really? Are we? </w:t>
            </w:r>
          </w:p>
          <w:p w:rsidR="006A74DB" w:rsidRPr="006A74DB" w:rsidRDefault="006A74DB" w:rsidP="001774C6">
            <w:pPr>
              <w:rPr>
                <w:sz w:val="24"/>
                <w:szCs w:val="24"/>
              </w:rPr>
            </w:pPr>
          </w:p>
        </w:tc>
        <w:tc>
          <w:tcPr>
            <w:tcW w:w="992" w:type="dxa"/>
          </w:tcPr>
          <w:p w:rsidR="00B7537F" w:rsidRPr="006A74DB" w:rsidRDefault="000320A1" w:rsidP="001774C6">
            <w:pPr>
              <w:rPr>
                <w:sz w:val="24"/>
                <w:szCs w:val="24"/>
              </w:rPr>
            </w:pPr>
            <w:r w:rsidRPr="006A74DB">
              <w:rPr>
                <w:sz w:val="24"/>
                <w:szCs w:val="24"/>
              </w:rPr>
              <w:t>SLIDE 4</w:t>
            </w:r>
          </w:p>
        </w:tc>
      </w:tr>
      <w:tr w:rsidR="00B7537F" w:rsidRPr="006A74DB" w:rsidTr="006A74DB">
        <w:tc>
          <w:tcPr>
            <w:tcW w:w="9776" w:type="dxa"/>
          </w:tcPr>
          <w:p w:rsidR="00B7537F" w:rsidRPr="006A74DB" w:rsidRDefault="000320A1" w:rsidP="001774C6">
            <w:pPr>
              <w:rPr>
                <w:b/>
                <w:sz w:val="24"/>
                <w:szCs w:val="24"/>
              </w:rPr>
            </w:pPr>
            <w:r w:rsidRPr="006A74DB">
              <w:rPr>
                <w:b/>
                <w:sz w:val="24"/>
                <w:szCs w:val="24"/>
              </w:rPr>
              <w:t>TEACHER 2/CHAPLAIN</w:t>
            </w:r>
          </w:p>
          <w:p w:rsidR="000320A1" w:rsidRPr="006A74DB" w:rsidRDefault="000320A1" w:rsidP="001774C6">
            <w:pPr>
              <w:rPr>
                <w:sz w:val="24"/>
                <w:szCs w:val="24"/>
              </w:rPr>
            </w:pPr>
            <w:r w:rsidRPr="006A74DB">
              <w:rPr>
                <w:sz w:val="24"/>
                <w:szCs w:val="24"/>
              </w:rPr>
              <w:t xml:space="preserve">Read </w:t>
            </w:r>
            <w:r w:rsidR="00F95549">
              <w:rPr>
                <w:sz w:val="24"/>
                <w:szCs w:val="24"/>
              </w:rPr>
              <w:t xml:space="preserve">the </w:t>
            </w:r>
            <w:r w:rsidRPr="006A74DB">
              <w:rPr>
                <w:sz w:val="24"/>
                <w:szCs w:val="24"/>
              </w:rPr>
              <w:t>statements on slide 5</w:t>
            </w:r>
            <w:r w:rsidR="002D1C5B">
              <w:rPr>
                <w:sz w:val="24"/>
                <w:szCs w:val="24"/>
              </w:rPr>
              <w:t>.</w:t>
            </w:r>
          </w:p>
          <w:p w:rsidR="001774C6" w:rsidRPr="006A74DB" w:rsidRDefault="001774C6" w:rsidP="001774C6">
            <w:pPr>
              <w:pStyle w:val="NormalWeb"/>
              <w:spacing w:before="0" w:beforeAutospacing="0" w:after="0" w:afterAutospacing="0"/>
              <w:rPr>
                <w:rFonts w:asciiTheme="minorHAnsi" w:hAnsiTheme="minorHAnsi"/>
              </w:rPr>
            </w:pPr>
            <w:r w:rsidRPr="006A74DB">
              <w:rPr>
                <w:rFonts w:asciiTheme="minorHAnsi" w:hAnsiTheme="minorHAnsi"/>
                <w:bCs/>
                <w:color w:val="000000"/>
              </w:rPr>
              <w:t>We believe that each person is a child of God</w:t>
            </w:r>
            <w:r w:rsidR="00F95549">
              <w:rPr>
                <w:rFonts w:asciiTheme="minorHAnsi" w:hAnsiTheme="minorHAnsi"/>
                <w:bCs/>
                <w:color w:val="000000"/>
              </w:rPr>
              <w:t>.</w:t>
            </w:r>
          </w:p>
          <w:p w:rsidR="001774C6" w:rsidRPr="006A74DB" w:rsidRDefault="001774C6" w:rsidP="001774C6">
            <w:pPr>
              <w:pStyle w:val="NormalWeb"/>
              <w:spacing w:before="0" w:beforeAutospacing="0" w:after="0" w:afterAutospacing="0"/>
              <w:rPr>
                <w:rFonts w:asciiTheme="minorHAnsi" w:hAnsiTheme="minorHAnsi"/>
              </w:rPr>
            </w:pPr>
            <w:r w:rsidRPr="006A74DB">
              <w:rPr>
                <w:rFonts w:asciiTheme="minorHAnsi" w:hAnsiTheme="minorHAnsi"/>
                <w:bCs/>
                <w:color w:val="000000"/>
              </w:rPr>
              <w:t>So each person should have the things they need to live a good, happy, and free life</w:t>
            </w:r>
            <w:r w:rsidR="0037664A">
              <w:rPr>
                <w:rFonts w:asciiTheme="minorHAnsi" w:hAnsiTheme="minorHAnsi"/>
                <w:bCs/>
                <w:color w:val="000000"/>
              </w:rPr>
              <w:t>.</w:t>
            </w:r>
            <w:r w:rsidRPr="006A74DB">
              <w:rPr>
                <w:rFonts w:asciiTheme="minorHAnsi" w:hAnsiTheme="minorHAnsi"/>
                <w:bCs/>
                <w:color w:val="000000"/>
              </w:rPr>
              <w:t> </w:t>
            </w:r>
          </w:p>
          <w:p w:rsidR="001774C6" w:rsidRPr="006A74DB" w:rsidRDefault="001774C6" w:rsidP="001774C6">
            <w:pPr>
              <w:pStyle w:val="NormalWeb"/>
              <w:spacing w:before="0" w:beforeAutospacing="0" w:after="0" w:afterAutospacing="0"/>
              <w:rPr>
                <w:rFonts w:asciiTheme="minorHAnsi" w:hAnsiTheme="minorHAnsi"/>
                <w:bCs/>
                <w:color w:val="000000"/>
              </w:rPr>
            </w:pPr>
            <w:r w:rsidRPr="006A74DB">
              <w:rPr>
                <w:rFonts w:asciiTheme="minorHAnsi" w:hAnsiTheme="minorHAnsi"/>
                <w:bCs/>
                <w:color w:val="000000"/>
              </w:rPr>
              <w:t>There are some parts of the world where people cannot live in this way</w:t>
            </w:r>
            <w:r w:rsidR="0037664A">
              <w:rPr>
                <w:rFonts w:asciiTheme="minorHAnsi" w:hAnsiTheme="minorHAnsi"/>
                <w:bCs/>
                <w:color w:val="000000"/>
              </w:rPr>
              <w:t>.</w:t>
            </w:r>
          </w:p>
          <w:p w:rsidR="001774C6" w:rsidRPr="006A74DB" w:rsidRDefault="001774C6" w:rsidP="001774C6">
            <w:pPr>
              <w:pStyle w:val="NormalWeb"/>
              <w:spacing w:before="0" w:beforeAutospacing="0" w:after="0" w:afterAutospacing="0"/>
              <w:rPr>
                <w:rFonts w:asciiTheme="minorHAnsi" w:hAnsiTheme="minorHAnsi"/>
              </w:rPr>
            </w:pPr>
            <w:r w:rsidRPr="006A74DB">
              <w:rPr>
                <w:rFonts w:asciiTheme="minorHAnsi" w:hAnsiTheme="minorHAnsi"/>
                <w:bCs/>
                <w:color w:val="000000"/>
              </w:rPr>
              <w:t>We want to help them</w:t>
            </w:r>
            <w:r w:rsidR="0037664A">
              <w:rPr>
                <w:rFonts w:asciiTheme="minorHAnsi" w:hAnsiTheme="minorHAnsi"/>
                <w:bCs/>
                <w:color w:val="000000"/>
              </w:rPr>
              <w:t>.</w:t>
            </w:r>
            <w:r w:rsidRPr="006A74DB">
              <w:rPr>
                <w:rFonts w:asciiTheme="minorHAnsi" w:hAnsiTheme="minorHAnsi"/>
                <w:bCs/>
                <w:color w:val="000000"/>
              </w:rPr>
              <w:t xml:space="preserve"> </w:t>
            </w:r>
          </w:p>
          <w:p w:rsidR="001774C6" w:rsidRPr="006A74DB" w:rsidRDefault="001774C6" w:rsidP="001774C6">
            <w:pPr>
              <w:rPr>
                <w:sz w:val="24"/>
                <w:szCs w:val="24"/>
              </w:rPr>
            </w:pPr>
          </w:p>
        </w:tc>
        <w:tc>
          <w:tcPr>
            <w:tcW w:w="992" w:type="dxa"/>
          </w:tcPr>
          <w:p w:rsidR="00B7537F" w:rsidRPr="006A74DB" w:rsidRDefault="000320A1" w:rsidP="001774C6">
            <w:pPr>
              <w:rPr>
                <w:sz w:val="24"/>
                <w:szCs w:val="24"/>
              </w:rPr>
            </w:pPr>
            <w:r w:rsidRPr="006A74DB">
              <w:rPr>
                <w:sz w:val="24"/>
                <w:szCs w:val="24"/>
              </w:rPr>
              <w:t>SLIDE 5</w:t>
            </w:r>
          </w:p>
        </w:tc>
      </w:tr>
      <w:tr w:rsidR="00B7537F" w:rsidRPr="006A74DB" w:rsidTr="006A74DB">
        <w:tc>
          <w:tcPr>
            <w:tcW w:w="9776" w:type="dxa"/>
          </w:tcPr>
          <w:p w:rsidR="001774C6" w:rsidRPr="006A74DB" w:rsidRDefault="001774C6" w:rsidP="001774C6">
            <w:pPr>
              <w:rPr>
                <w:b/>
                <w:sz w:val="24"/>
                <w:szCs w:val="24"/>
              </w:rPr>
            </w:pPr>
            <w:r w:rsidRPr="006A74DB">
              <w:rPr>
                <w:b/>
                <w:sz w:val="24"/>
                <w:szCs w:val="24"/>
              </w:rPr>
              <w:t>TEACHER 1</w:t>
            </w:r>
          </w:p>
          <w:p w:rsidR="001774C6" w:rsidRPr="006A74DB" w:rsidRDefault="001774C6" w:rsidP="001774C6">
            <w:pPr>
              <w:rPr>
                <w:sz w:val="24"/>
                <w:szCs w:val="24"/>
              </w:rPr>
            </w:pPr>
            <w:r w:rsidRPr="006A74DB">
              <w:rPr>
                <w:sz w:val="24"/>
                <w:szCs w:val="24"/>
              </w:rPr>
              <w:t>Will you join in helping them on:</w:t>
            </w:r>
          </w:p>
          <w:p w:rsidR="001774C6" w:rsidRPr="006A74DB" w:rsidRDefault="001774C6" w:rsidP="001774C6">
            <w:pPr>
              <w:rPr>
                <w:sz w:val="24"/>
                <w:szCs w:val="24"/>
              </w:rPr>
            </w:pPr>
            <w:r w:rsidRPr="006A74DB">
              <w:rPr>
                <w:sz w:val="24"/>
                <w:szCs w:val="24"/>
              </w:rPr>
              <w:t>Red Wednesday</w:t>
            </w:r>
            <w:r w:rsidR="00C81003">
              <w:rPr>
                <w:sz w:val="24"/>
                <w:szCs w:val="24"/>
              </w:rPr>
              <w:t>?</w:t>
            </w:r>
          </w:p>
          <w:p w:rsidR="001774C6" w:rsidRPr="006A74DB" w:rsidRDefault="001774C6" w:rsidP="001774C6">
            <w:pPr>
              <w:rPr>
                <w:sz w:val="24"/>
                <w:szCs w:val="24"/>
              </w:rPr>
            </w:pPr>
          </w:p>
          <w:p w:rsidR="00B7537F" w:rsidRPr="006A74DB" w:rsidRDefault="00B7537F">
            <w:pPr>
              <w:rPr>
                <w:sz w:val="24"/>
                <w:szCs w:val="24"/>
              </w:rPr>
            </w:pPr>
          </w:p>
        </w:tc>
        <w:tc>
          <w:tcPr>
            <w:tcW w:w="992" w:type="dxa"/>
          </w:tcPr>
          <w:p w:rsidR="00B7537F" w:rsidRPr="006A74DB" w:rsidRDefault="001774C6">
            <w:pPr>
              <w:rPr>
                <w:sz w:val="24"/>
                <w:szCs w:val="24"/>
              </w:rPr>
            </w:pPr>
            <w:r w:rsidRPr="006A74DB">
              <w:rPr>
                <w:sz w:val="24"/>
                <w:szCs w:val="24"/>
              </w:rPr>
              <w:t>SLIDE 6</w:t>
            </w:r>
          </w:p>
          <w:p w:rsidR="001774C6" w:rsidRPr="006A74DB" w:rsidRDefault="001774C6">
            <w:pPr>
              <w:rPr>
                <w:sz w:val="24"/>
                <w:szCs w:val="24"/>
              </w:rPr>
            </w:pPr>
          </w:p>
          <w:p w:rsidR="001774C6" w:rsidRPr="006A74DB" w:rsidRDefault="001774C6">
            <w:pPr>
              <w:rPr>
                <w:sz w:val="24"/>
                <w:szCs w:val="24"/>
              </w:rPr>
            </w:pPr>
            <w:r w:rsidRPr="006A74DB">
              <w:rPr>
                <w:sz w:val="24"/>
                <w:szCs w:val="24"/>
              </w:rPr>
              <w:t>SLIDE 7</w:t>
            </w:r>
          </w:p>
        </w:tc>
      </w:tr>
      <w:tr w:rsidR="00B7537F" w:rsidRPr="006A74DB" w:rsidTr="006A74DB">
        <w:tc>
          <w:tcPr>
            <w:tcW w:w="9776" w:type="dxa"/>
          </w:tcPr>
          <w:p w:rsidR="00B7537F" w:rsidRDefault="001774C6">
            <w:pPr>
              <w:rPr>
                <w:b/>
                <w:sz w:val="24"/>
                <w:szCs w:val="24"/>
              </w:rPr>
            </w:pPr>
            <w:r w:rsidRPr="006A74DB">
              <w:rPr>
                <w:b/>
                <w:sz w:val="24"/>
                <w:szCs w:val="24"/>
              </w:rPr>
              <w:t>READER 2</w:t>
            </w:r>
          </w:p>
          <w:p w:rsidR="006A74DB" w:rsidRPr="006A74DB" w:rsidRDefault="006A74DB">
            <w:pPr>
              <w:rPr>
                <w:b/>
                <w:sz w:val="24"/>
                <w:szCs w:val="24"/>
              </w:rPr>
            </w:pPr>
          </w:p>
          <w:p w:rsidR="001774C6" w:rsidRDefault="001774C6" w:rsidP="001774C6">
            <w:pPr>
              <w:rPr>
                <w:sz w:val="24"/>
                <w:szCs w:val="24"/>
              </w:rPr>
            </w:pPr>
            <w:r w:rsidRPr="006A74DB">
              <w:rPr>
                <w:sz w:val="24"/>
                <w:szCs w:val="24"/>
              </w:rPr>
              <w:t xml:space="preserve">Yes! (looking confused and </w:t>
            </w:r>
            <w:r w:rsidR="002A089F">
              <w:rPr>
                <w:sz w:val="24"/>
                <w:szCs w:val="24"/>
              </w:rPr>
              <w:t>speaking fast) But Miss/Sir, w</w:t>
            </w:r>
            <w:r w:rsidRPr="006A74DB">
              <w:rPr>
                <w:sz w:val="24"/>
                <w:szCs w:val="24"/>
              </w:rPr>
              <w:t xml:space="preserve">hat are we doing and who are we going to help and how are do we going to </w:t>
            </w:r>
            <w:r w:rsidR="00C81003">
              <w:rPr>
                <w:sz w:val="24"/>
                <w:szCs w:val="24"/>
              </w:rPr>
              <w:t xml:space="preserve">do </w:t>
            </w:r>
            <w:r w:rsidRPr="006A74DB">
              <w:rPr>
                <w:sz w:val="24"/>
                <w:szCs w:val="24"/>
              </w:rPr>
              <w:t>it?</w:t>
            </w:r>
          </w:p>
          <w:p w:rsidR="00C81003" w:rsidRPr="006A74DB" w:rsidRDefault="00C81003" w:rsidP="001774C6">
            <w:pPr>
              <w:rPr>
                <w:sz w:val="24"/>
                <w:szCs w:val="24"/>
              </w:rPr>
            </w:pPr>
          </w:p>
        </w:tc>
        <w:tc>
          <w:tcPr>
            <w:tcW w:w="992" w:type="dxa"/>
          </w:tcPr>
          <w:p w:rsidR="00B7537F" w:rsidRPr="006A74DB" w:rsidRDefault="001774C6">
            <w:pPr>
              <w:rPr>
                <w:sz w:val="24"/>
                <w:szCs w:val="24"/>
              </w:rPr>
            </w:pPr>
            <w:r w:rsidRPr="006A74DB">
              <w:rPr>
                <w:sz w:val="24"/>
                <w:szCs w:val="24"/>
              </w:rPr>
              <w:t>SLIDE 8</w:t>
            </w:r>
          </w:p>
        </w:tc>
      </w:tr>
      <w:tr w:rsidR="00B7537F" w:rsidRPr="006A74DB" w:rsidTr="00272CE8">
        <w:trPr>
          <w:trHeight w:val="70"/>
        </w:trPr>
        <w:tc>
          <w:tcPr>
            <w:tcW w:w="9776" w:type="dxa"/>
          </w:tcPr>
          <w:p w:rsidR="006A74DB" w:rsidRPr="006A74DB" w:rsidRDefault="006B553A" w:rsidP="006B553A">
            <w:pPr>
              <w:rPr>
                <w:b/>
                <w:sz w:val="24"/>
                <w:szCs w:val="24"/>
              </w:rPr>
            </w:pPr>
            <w:r w:rsidRPr="006A74DB">
              <w:rPr>
                <w:b/>
                <w:sz w:val="24"/>
                <w:szCs w:val="24"/>
              </w:rPr>
              <w:t>TEACHER 2/CHAPLAIN</w:t>
            </w:r>
          </w:p>
          <w:p w:rsidR="0036343B" w:rsidRPr="006A74DB" w:rsidRDefault="006B553A" w:rsidP="006B553A">
            <w:pPr>
              <w:rPr>
                <w:sz w:val="24"/>
                <w:szCs w:val="24"/>
              </w:rPr>
            </w:pPr>
            <w:r w:rsidRPr="006A74DB">
              <w:rPr>
                <w:sz w:val="24"/>
                <w:szCs w:val="24"/>
              </w:rPr>
              <w:t xml:space="preserve">Well, there’s a charity called Aid to the Church in Need, (that’s their logo on the slide) and they help millions of people every year. They stand up for people who are forgotten, </w:t>
            </w:r>
            <w:r w:rsidR="00312FD0">
              <w:rPr>
                <w:sz w:val="24"/>
                <w:szCs w:val="24"/>
              </w:rPr>
              <w:t xml:space="preserve">and </w:t>
            </w:r>
            <w:r w:rsidRPr="006A74DB">
              <w:rPr>
                <w:sz w:val="24"/>
                <w:szCs w:val="24"/>
              </w:rPr>
              <w:t xml:space="preserve">they make a stand for the things that everyone should have: justice, peace and freedom to be whatever religion you want to be. </w:t>
            </w:r>
          </w:p>
          <w:p w:rsidR="002D57B1" w:rsidRPr="006A74DB" w:rsidRDefault="006B553A" w:rsidP="002D57B1">
            <w:pPr>
              <w:rPr>
                <w:sz w:val="24"/>
                <w:szCs w:val="24"/>
              </w:rPr>
            </w:pPr>
            <w:r w:rsidRPr="006A74DB">
              <w:rPr>
                <w:sz w:val="24"/>
                <w:szCs w:val="24"/>
              </w:rPr>
              <w:t>This year we are joining in their most important day of the year which is #RedWednesday and it’</w:t>
            </w:r>
            <w:r w:rsidR="0036343B" w:rsidRPr="006A74DB">
              <w:rPr>
                <w:sz w:val="24"/>
                <w:szCs w:val="24"/>
              </w:rPr>
              <w:t>s on Novem</w:t>
            </w:r>
            <w:r w:rsidRPr="006A74DB">
              <w:rPr>
                <w:sz w:val="24"/>
                <w:szCs w:val="24"/>
              </w:rPr>
              <w:t>ber 27</w:t>
            </w:r>
            <w:r w:rsidRPr="006A74DB">
              <w:rPr>
                <w:sz w:val="24"/>
                <w:szCs w:val="24"/>
                <w:vertAlign w:val="superscript"/>
              </w:rPr>
              <w:t>th</w:t>
            </w:r>
            <w:r w:rsidR="002D57B1">
              <w:rPr>
                <w:sz w:val="24"/>
                <w:szCs w:val="24"/>
              </w:rPr>
              <w:t>.</w:t>
            </w:r>
          </w:p>
        </w:tc>
        <w:tc>
          <w:tcPr>
            <w:tcW w:w="992" w:type="dxa"/>
          </w:tcPr>
          <w:p w:rsidR="00B7537F" w:rsidRPr="006A74DB" w:rsidRDefault="001774C6">
            <w:pPr>
              <w:rPr>
                <w:sz w:val="24"/>
                <w:szCs w:val="24"/>
              </w:rPr>
            </w:pPr>
            <w:r w:rsidRPr="006A74DB">
              <w:rPr>
                <w:sz w:val="24"/>
                <w:szCs w:val="24"/>
              </w:rPr>
              <w:t>SLIDE 9</w:t>
            </w:r>
          </w:p>
          <w:p w:rsidR="0036343B" w:rsidRPr="006A74DB" w:rsidRDefault="0036343B">
            <w:pPr>
              <w:rPr>
                <w:sz w:val="24"/>
                <w:szCs w:val="24"/>
              </w:rPr>
            </w:pPr>
          </w:p>
          <w:p w:rsidR="0036343B" w:rsidRPr="006A74DB" w:rsidRDefault="0036343B">
            <w:pPr>
              <w:rPr>
                <w:sz w:val="24"/>
                <w:szCs w:val="24"/>
              </w:rPr>
            </w:pPr>
          </w:p>
          <w:p w:rsidR="0036343B" w:rsidRPr="006A74DB" w:rsidRDefault="0036343B">
            <w:pPr>
              <w:rPr>
                <w:sz w:val="24"/>
                <w:szCs w:val="24"/>
              </w:rPr>
            </w:pPr>
          </w:p>
          <w:p w:rsidR="0036343B" w:rsidRPr="006A74DB" w:rsidRDefault="0036343B">
            <w:pPr>
              <w:rPr>
                <w:sz w:val="24"/>
                <w:szCs w:val="24"/>
              </w:rPr>
            </w:pPr>
          </w:p>
          <w:p w:rsidR="0036343B" w:rsidRPr="006A74DB" w:rsidRDefault="0036343B">
            <w:pPr>
              <w:rPr>
                <w:sz w:val="24"/>
                <w:szCs w:val="24"/>
              </w:rPr>
            </w:pPr>
            <w:r w:rsidRPr="006A74DB">
              <w:rPr>
                <w:sz w:val="24"/>
                <w:szCs w:val="24"/>
              </w:rPr>
              <w:t>SLIDE 10</w:t>
            </w:r>
          </w:p>
          <w:p w:rsidR="0036343B" w:rsidRPr="006A74DB" w:rsidRDefault="0036343B">
            <w:pPr>
              <w:rPr>
                <w:sz w:val="24"/>
                <w:szCs w:val="24"/>
              </w:rPr>
            </w:pPr>
          </w:p>
          <w:p w:rsidR="0036343B" w:rsidRPr="006A74DB" w:rsidRDefault="0036343B">
            <w:pPr>
              <w:rPr>
                <w:sz w:val="24"/>
                <w:szCs w:val="24"/>
              </w:rPr>
            </w:pPr>
          </w:p>
        </w:tc>
      </w:tr>
      <w:tr w:rsidR="00B7537F" w:rsidRPr="006A74DB" w:rsidTr="006A74DB">
        <w:tc>
          <w:tcPr>
            <w:tcW w:w="9776" w:type="dxa"/>
          </w:tcPr>
          <w:p w:rsidR="006A74DB" w:rsidRPr="006A74DB" w:rsidRDefault="006A74DB" w:rsidP="0036343B">
            <w:pPr>
              <w:rPr>
                <w:b/>
                <w:sz w:val="24"/>
                <w:szCs w:val="24"/>
              </w:rPr>
            </w:pPr>
            <w:r w:rsidRPr="006A74DB">
              <w:rPr>
                <w:b/>
                <w:sz w:val="24"/>
                <w:szCs w:val="24"/>
              </w:rPr>
              <w:lastRenderedPageBreak/>
              <w:t>TEACHER 1</w:t>
            </w:r>
          </w:p>
          <w:p w:rsidR="00B7537F" w:rsidRDefault="0036343B" w:rsidP="0036343B">
            <w:pPr>
              <w:rPr>
                <w:sz w:val="24"/>
                <w:szCs w:val="24"/>
              </w:rPr>
            </w:pPr>
            <w:r w:rsidRPr="006A74DB">
              <w:rPr>
                <w:sz w:val="24"/>
                <w:szCs w:val="24"/>
              </w:rPr>
              <w:t>Here is a short animation which will to how Aid to the Church in Need started and what it does</w:t>
            </w:r>
            <w:r w:rsidR="00F70EF5">
              <w:rPr>
                <w:sz w:val="24"/>
                <w:szCs w:val="24"/>
              </w:rPr>
              <w:t>.</w:t>
            </w:r>
          </w:p>
          <w:p w:rsidR="00272CE8" w:rsidRPr="006A74DB" w:rsidRDefault="00272CE8" w:rsidP="0036343B">
            <w:pPr>
              <w:rPr>
                <w:sz w:val="24"/>
                <w:szCs w:val="24"/>
              </w:rPr>
            </w:pPr>
          </w:p>
        </w:tc>
        <w:tc>
          <w:tcPr>
            <w:tcW w:w="992" w:type="dxa"/>
          </w:tcPr>
          <w:p w:rsidR="00B7537F" w:rsidRPr="006A74DB" w:rsidRDefault="0036343B">
            <w:pPr>
              <w:rPr>
                <w:sz w:val="24"/>
                <w:szCs w:val="24"/>
              </w:rPr>
            </w:pPr>
            <w:r w:rsidRPr="006A74DB">
              <w:rPr>
                <w:sz w:val="24"/>
                <w:szCs w:val="24"/>
              </w:rPr>
              <w:t>SLIDE 11</w:t>
            </w:r>
          </w:p>
        </w:tc>
      </w:tr>
      <w:tr w:rsidR="0036343B" w:rsidRPr="006A74DB" w:rsidTr="006A74DB">
        <w:tc>
          <w:tcPr>
            <w:tcW w:w="9776" w:type="dxa"/>
          </w:tcPr>
          <w:p w:rsidR="0036343B" w:rsidRDefault="0036343B">
            <w:pPr>
              <w:rPr>
                <w:b/>
                <w:sz w:val="24"/>
                <w:szCs w:val="24"/>
              </w:rPr>
            </w:pPr>
            <w:r w:rsidRPr="006A74DB">
              <w:rPr>
                <w:b/>
                <w:sz w:val="24"/>
                <w:szCs w:val="24"/>
              </w:rPr>
              <w:t>READER 1</w:t>
            </w:r>
          </w:p>
          <w:p w:rsidR="0036343B" w:rsidRPr="006A74DB" w:rsidRDefault="00F70EF5" w:rsidP="00BB40CF">
            <w:pPr>
              <w:rPr>
                <w:sz w:val="24"/>
                <w:szCs w:val="24"/>
              </w:rPr>
            </w:pPr>
            <w:r>
              <w:rPr>
                <w:sz w:val="24"/>
                <w:szCs w:val="24"/>
              </w:rPr>
              <w:t xml:space="preserve">So we’re going to </w:t>
            </w:r>
            <w:r w:rsidR="0036343B" w:rsidRPr="006A74DB">
              <w:rPr>
                <w:sz w:val="24"/>
                <w:szCs w:val="24"/>
              </w:rPr>
              <w:t>car</w:t>
            </w:r>
            <w:r w:rsidR="00BB40CF" w:rsidRPr="006A74DB">
              <w:rPr>
                <w:sz w:val="24"/>
                <w:szCs w:val="24"/>
              </w:rPr>
              <w:t>ry on the work of Fr Werenfried….</w:t>
            </w:r>
          </w:p>
          <w:p w:rsidR="006A74DB" w:rsidRDefault="006A74DB" w:rsidP="00BB40CF">
            <w:pPr>
              <w:rPr>
                <w:sz w:val="24"/>
                <w:szCs w:val="24"/>
              </w:rPr>
            </w:pPr>
            <w:r w:rsidRPr="006A74DB">
              <w:rPr>
                <w:b/>
                <w:sz w:val="24"/>
                <w:szCs w:val="24"/>
              </w:rPr>
              <w:t>TEACHER 1</w:t>
            </w:r>
            <w:r w:rsidRPr="006A74DB">
              <w:rPr>
                <w:sz w:val="24"/>
                <w:szCs w:val="24"/>
              </w:rPr>
              <w:t xml:space="preserve"> </w:t>
            </w:r>
          </w:p>
          <w:p w:rsidR="00BB40CF" w:rsidRPr="006A74DB" w:rsidRDefault="00BB40CF" w:rsidP="00BB40CF">
            <w:pPr>
              <w:rPr>
                <w:i/>
                <w:sz w:val="24"/>
                <w:szCs w:val="24"/>
              </w:rPr>
            </w:pPr>
            <w:r w:rsidRPr="006A74DB">
              <w:rPr>
                <w:sz w:val="24"/>
                <w:szCs w:val="24"/>
              </w:rPr>
              <w:t>Yes</w:t>
            </w:r>
            <w:r w:rsidR="00F70EF5">
              <w:rPr>
                <w:sz w:val="24"/>
                <w:szCs w:val="24"/>
              </w:rPr>
              <w:t>,</w:t>
            </w:r>
            <w:r w:rsidR="00146EEE">
              <w:rPr>
                <w:sz w:val="24"/>
                <w:szCs w:val="24"/>
              </w:rPr>
              <w:t xml:space="preserve"> and we will</w:t>
            </w:r>
            <w:r w:rsidRPr="006A74DB">
              <w:rPr>
                <w:sz w:val="24"/>
                <w:szCs w:val="24"/>
              </w:rPr>
              <w:t xml:space="preserve"> </w:t>
            </w:r>
            <w:r w:rsidRPr="006A74DB">
              <w:rPr>
                <w:i/>
                <w:sz w:val="24"/>
                <w:szCs w:val="24"/>
              </w:rPr>
              <w:t>(delete options which don’t apply to your school)</w:t>
            </w:r>
          </w:p>
          <w:p w:rsidR="0036343B" w:rsidRPr="006A74DB" w:rsidRDefault="0036343B" w:rsidP="00BB40CF">
            <w:pPr>
              <w:pStyle w:val="NoSpacing"/>
              <w:numPr>
                <w:ilvl w:val="0"/>
                <w:numId w:val="2"/>
              </w:numPr>
              <w:jc w:val="both"/>
              <w:rPr>
                <w:sz w:val="24"/>
                <w:szCs w:val="24"/>
                <w:lang w:eastAsia="en-GB"/>
              </w:rPr>
            </w:pPr>
            <w:r w:rsidRPr="006A74DB">
              <w:rPr>
                <w:sz w:val="24"/>
                <w:szCs w:val="24"/>
                <w:lang w:eastAsia="en-GB"/>
              </w:rPr>
              <w:t>Wear</w:t>
            </w:r>
            <w:r w:rsidR="00BB40CF" w:rsidRPr="006A74DB">
              <w:rPr>
                <w:sz w:val="24"/>
                <w:szCs w:val="24"/>
                <w:lang w:eastAsia="en-GB"/>
              </w:rPr>
              <w:t xml:space="preserve"> </w:t>
            </w:r>
            <w:r w:rsidRPr="006A74DB">
              <w:rPr>
                <w:sz w:val="24"/>
                <w:szCs w:val="24"/>
                <w:lang w:eastAsia="en-GB"/>
              </w:rPr>
              <w:t>red clothing on #RedWednesday</w:t>
            </w:r>
          </w:p>
          <w:p w:rsidR="0036343B" w:rsidRPr="006A74DB" w:rsidRDefault="0036343B" w:rsidP="00BB40CF">
            <w:pPr>
              <w:pStyle w:val="NoSpacing"/>
              <w:numPr>
                <w:ilvl w:val="0"/>
                <w:numId w:val="2"/>
              </w:numPr>
              <w:jc w:val="both"/>
              <w:rPr>
                <w:sz w:val="24"/>
                <w:szCs w:val="24"/>
              </w:rPr>
            </w:pPr>
            <w:r w:rsidRPr="006A74DB">
              <w:rPr>
                <w:sz w:val="24"/>
                <w:szCs w:val="24"/>
              </w:rPr>
              <w:t>Pray the Angelus at midday</w:t>
            </w:r>
          </w:p>
          <w:p w:rsidR="0036343B" w:rsidRPr="006A74DB" w:rsidRDefault="00146EEE" w:rsidP="00BB40CF">
            <w:pPr>
              <w:pStyle w:val="NoSpacing"/>
              <w:numPr>
                <w:ilvl w:val="0"/>
                <w:numId w:val="2"/>
              </w:numPr>
              <w:jc w:val="both"/>
              <w:rPr>
                <w:sz w:val="24"/>
                <w:szCs w:val="24"/>
              </w:rPr>
            </w:pPr>
            <w:r>
              <w:rPr>
                <w:sz w:val="24"/>
                <w:szCs w:val="24"/>
              </w:rPr>
              <w:t>Join in our one-</w:t>
            </w:r>
            <w:r w:rsidR="0036343B" w:rsidRPr="006A74DB">
              <w:rPr>
                <w:sz w:val="24"/>
                <w:szCs w:val="24"/>
              </w:rPr>
              <w:t>minute’s silence after praying the Angelus</w:t>
            </w:r>
          </w:p>
          <w:p w:rsidR="0036343B" w:rsidRPr="006A74DB" w:rsidRDefault="0036343B" w:rsidP="00BB40CF">
            <w:pPr>
              <w:pStyle w:val="NoSpacing"/>
              <w:numPr>
                <w:ilvl w:val="0"/>
                <w:numId w:val="2"/>
              </w:numPr>
              <w:jc w:val="both"/>
              <w:rPr>
                <w:sz w:val="24"/>
                <w:szCs w:val="24"/>
              </w:rPr>
            </w:pPr>
            <w:r w:rsidRPr="006A74DB">
              <w:rPr>
                <w:sz w:val="24"/>
                <w:szCs w:val="24"/>
              </w:rPr>
              <w:t>Raise money through our (red) mufti, cake sales, sponsored and charity events</w:t>
            </w:r>
          </w:p>
          <w:p w:rsidR="00BB40CF" w:rsidRPr="006A74DB" w:rsidRDefault="00BB40CF" w:rsidP="00BB40CF">
            <w:pPr>
              <w:pStyle w:val="NoSpacing"/>
              <w:numPr>
                <w:ilvl w:val="0"/>
                <w:numId w:val="2"/>
              </w:numPr>
              <w:rPr>
                <w:sz w:val="24"/>
                <w:szCs w:val="24"/>
                <w:lang w:eastAsia="en-GB"/>
              </w:rPr>
            </w:pPr>
            <w:r w:rsidRPr="006A74DB">
              <w:rPr>
                <w:sz w:val="24"/>
                <w:szCs w:val="24"/>
                <w:lang w:eastAsia="en-GB"/>
              </w:rPr>
              <w:t>Send a postcard to a suffering Christian</w:t>
            </w:r>
          </w:p>
          <w:p w:rsidR="00BB40CF" w:rsidRPr="006A74DB" w:rsidRDefault="00BB40CF" w:rsidP="00BB40CF">
            <w:pPr>
              <w:pStyle w:val="NoSpacing"/>
              <w:numPr>
                <w:ilvl w:val="0"/>
                <w:numId w:val="2"/>
              </w:numPr>
              <w:rPr>
                <w:sz w:val="24"/>
                <w:szCs w:val="24"/>
              </w:rPr>
            </w:pPr>
            <w:r w:rsidRPr="006A74DB">
              <w:rPr>
                <w:sz w:val="24"/>
                <w:szCs w:val="24"/>
              </w:rPr>
              <w:t>Go to Mass or Adoration for Someone who Can’t</w:t>
            </w:r>
          </w:p>
          <w:p w:rsidR="00BB40CF" w:rsidRPr="006A74DB" w:rsidRDefault="00BB40CF" w:rsidP="00BB40CF">
            <w:pPr>
              <w:pStyle w:val="NoSpacing"/>
              <w:numPr>
                <w:ilvl w:val="0"/>
                <w:numId w:val="2"/>
              </w:numPr>
              <w:jc w:val="both"/>
              <w:rPr>
                <w:sz w:val="24"/>
                <w:szCs w:val="24"/>
              </w:rPr>
            </w:pPr>
            <w:r w:rsidRPr="006A74DB">
              <w:rPr>
                <w:sz w:val="24"/>
                <w:szCs w:val="24"/>
              </w:rPr>
              <w:t xml:space="preserve">Build </w:t>
            </w:r>
            <w:r w:rsidRPr="006A74DB">
              <w:rPr>
                <w:bCs/>
                <w:sz w:val="24"/>
                <w:szCs w:val="24"/>
              </w:rPr>
              <w:t>red</w:t>
            </w:r>
            <w:r w:rsidRPr="006A74DB">
              <w:rPr>
                <w:sz w:val="24"/>
                <w:szCs w:val="24"/>
              </w:rPr>
              <w:t xml:space="preserve"> villages in our classrooms</w:t>
            </w:r>
          </w:p>
          <w:p w:rsidR="00BB40CF" w:rsidRDefault="00BB40CF" w:rsidP="00BB40CF">
            <w:pPr>
              <w:pStyle w:val="NoSpacing"/>
              <w:numPr>
                <w:ilvl w:val="0"/>
                <w:numId w:val="2"/>
              </w:numPr>
              <w:jc w:val="both"/>
              <w:rPr>
                <w:sz w:val="24"/>
                <w:szCs w:val="24"/>
              </w:rPr>
            </w:pPr>
            <w:r w:rsidRPr="006A74DB">
              <w:rPr>
                <w:sz w:val="24"/>
                <w:szCs w:val="24"/>
              </w:rPr>
              <w:t>Make mini-</w:t>
            </w:r>
            <w:r w:rsidRPr="006A74DB">
              <w:rPr>
                <w:bCs/>
                <w:sz w:val="24"/>
                <w:szCs w:val="24"/>
              </w:rPr>
              <w:t>red</w:t>
            </w:r>
            <w:r w:rsidRPr="006A74DB">
              <w:rPr>
                <w:sz w:val="24"/>
                <w:szCs w:val="24"/>
              </w:rPr>
              <w:t xml:space="preserve"> people to represent us for ACN’s website</w:t>
            </w:r>
          </w:p>
          <w:p w:rsidR="00272CE8" w:rsidRPr="006A74DB" w:rsidRDefault="00272CE8" w:rsidP="00272CE8">
            <w:pPr>
              <w:pStyle w:val="NoSpacing"/>
              <w:ind w:left="720"/>
              <w:jc w:val="both"/>
              <w:rPr>
                <w:sz w:val="24"/>
                <w:szCs w:val="24"/>
              </w:rPr>
            </w:pPr>
          </w:p>
        </w:tc>
        <w:tc>
          <w:tcPr>
            <w:tcW w:w="992" w:type="dxa"/>
          </w:tcPr>
          <w:p w:rsidR="0036343B" w:rsidRPr="006A74DB" w:rsidRDefault="00BB40CF">
            <w:pPr>
              <w:rPr>
                <w:sz w:val="24"/>
                <w:szCs w:val="24"/>
              </w:rPr>
            </w:pPr>
            <w:r w:rsidRPr="006A74DB">
              <w:rPr>
                <w:sz w:val="24"/>
                <w:szCs w:val="24"/>
              </w:rPr>
              <w:t>SLIDE 12</w:t>
            </w:r>
          </w:p>
        </w:tc>
      </w:tr>
      <w:tr w:rsidR="0036343B" w:rsidRPr="006A74DB" w:rsidTr="006A74DB">
        <w:tc>
          <w:tcPr>
            <w:tcW w:w="9776" w:type="dxa"/>
          </w:tcPr>
          <w:p w:rsidR="0036343B" w:rsidRPr="006A74DB" w:rsidRDefault="0046115A">
            <w:pPr>
              <w:rPr>
                <w:b/>
                <w:sz w:val="24"/>
                <w:szCs w:val="24"/>
              </w:rPr>
            </w:pPr>
            <w:r w:rsidRPr="006A74DB">
              <w:rPr>
                <w:b/>
                <w:sz w:val="24"/>
                <w:szCs w:val="24"/>
              </w:rPr>
              <w:t>TEACHER 2</w:t>
            </w:r>
          </w:p>
          <w:p w:rsidR="0046115A" w:rsidRPr="006A74DB" w:rsidRDefault="0046115A" w:rsidP="0046115A">
            <w:pPr>
              <w:rPr>
                <w:rFonts w:eastAsia="Times New Roman" w:cs="Times New Roman"/>
                <w:sz w:val="24"/>
                <w:szCs w:val="24"/>
                <w:lang w:eastAsia="en-GB"/>
              </w:rPr>
            </w:pPr>
            <w:r w:rsidRPr="006A74DB">
              <w:rPr>
                <w:rFonts w:eastAsia="Times New Roman" w:cs="Times New Roman"/>
                <w:color w:val="000000"/>
                <w:sz w:val="24"/>
                <w:szCs w:val="24"/>
                <w:lang w:eastAsia="en-GB"/>
              </w:rPr>
              <w:t>Red clothes will:</w:t>
            </w:r>
          </w:p>
          <w:p w:rsidR="0046115A" w:rsidRPr="006A74DB" w:rsidRDefault="0046115A" w:rsidP="0046115A">
            <w:pPr>
              <w:numPr>
                <w:ilvl w:val="0"/>
                <w:numId w:val="3"/>
              </w:numPr>
              <w:textAlignment w:val="baseline"/>
              <w:rPr>
                <w:rFonts w:eastAsia="Times New Roman" w:cs="Times New Roman"/>
                <w:color w:val="000000"/>
                <w:sz w:val="24"/>
                <w:szCs w:val="24"/>
                <w:lang w:eastAsia="en-GB"/>
              </w:rPr>
            </w:pPr>
            <w:r w:rsidRPr="006A74DB">
              <w:rPr>
                <w:rFonts w:eastAsia="Times New Roman" w:cs="Times New Roman"/>
                <w:color w:val="000000"/>
                <w:sz w:val="24"/>
                <w:szCs w:val="24"/>
                <w:lang w:eastAsia="en-GB"/>
              </w:rPr>
              <w:t>make a visible statement</w:t>
            </w:r>
          </w:p>
          <w:p w:rsidR="0046115A" w:rsidRPr="006A74DB" w:rsidRDefault="0046115A" w:rsidP="0046115A">
            <w:pPr>
              <w:numPr>
                <w:ilvl w:val="0"/>
                <w:numId w:val="3"/>
              </w:numPr>
              <w:textAlignment w:val="baseline"/>
              <w:rPr>
                <w:rFonts w:eastAsia="Times New Roman" w:cs="Times New Roman"/>
                <w:color w:val="000000"/>
                <w:sz w:val="24"/>
                <w:szCs w:val="24"/>
                <w:lang w:eastAsia="en-GB"/>
              </w:rPr>
            </w:pPr>
            <w:r w:rsidRPr="006A74DB">
              <w:rPr>
                <w:rFonts w:eastAsia="Times New Roman" w:cs="Times New Roman"/>
                <w:color w:val="000000"/>
                <w:sz w:val="24"/>
                <w:szCs w:val="24"/>
                <w:lang w:eastAsia="en-GB"/>
              </w:rPr>
              <w:t xml:space="preserve">show our solidarity, to stand up for </w:t>
            </w:r>
            <w:r w:rsidR="00BB1E42">
              <w:rPr>
                <w:rFonts w:eastAsia="Times New Roman" w:cs="Times New Roman"/>
                <w:color w:val="000000"/>
                <w:sz w:val="24"/>
                <w:szCs w:val="24"/>
                <w:lang w:eastAsia="en-GB"/>
              </w:rPr>
              <w:t>r</w:t>
            </w:r>
            <w:r w:rsidRPr="006A74DB">
              <w:rPr>
                <w:rFonts w:eastAsia="Times New Roman" w:cs="Times New Roman"/>
                <w:color w:val="000000"/>
                <w:sz w:val="24"/>
                <w:szCs w:val="24"/>
                <w:lang w:eastAsia="en-GB"/>
              </w:rPr>
              <w:t xml:space="preserve">eligious </w:t>
            </w:r>
            <w:r w:rsidR="00BB1E42">
              <w:rPr>
                <w:rFonts w:eastAsia="Times New Roman" w:cs="Times New Roman"/>
                <w:color w:val="000000"/>
                <w:sz w:val="24"/>
                <w:szCs w:val="24"/>
                <w:lang w:eastAsia="en-GB"/>
              </w:rPr>
              <w:t>f</w:t>
            </w:r>
            <w:r w:rsidRPr="006A74DB">
              <w:rPr>
                <w:rFonts w:eastAsia="Times New Roman" w:cs="Times New Roman"/>
                <w:color w:val="000000"/>
                <w:sz w:val="24"/>
                <w:szCs w:val="24"/>
                <w:lang w:eastAsia="en-GB"/>
              </w:rPr>
              <w:t>reedom for all people of faith and none</w:t>
            </w:r>
          </w:p>
          <w:p w:rsidR="0046115A" w:rsidRPr="006A74DB" w:rsidRDefault="0046115A" w:rsidP="0046115A">
            <w:pPr>
              <w:numPr>
                <w:ilvl w:val="0"/>
                <w:numId w:val="3"/>
              </w:numPr>
              <w:textAlignment w:val="baseline"/>
              <w:rPr>
                <w:rFonts w:eastAsia="Times New Roman" w:cs="Times New Roman"/>
                <w:color w:val="000000"/>
                <w:sz w:val="24"/>
                <w:szCs w:val="24"/>
                <w:lang w:eastAsia="en-GB"/>
              </w:rPr>
            </w:pPr>
            <w:r w:rsidRPr="006A74DB">
              <w:rPr>
                <w:rFonts w:eastAsia="Times New Roman" w:cs="Times New Roman"/>
                <w:color w:val="000000"/>
                <w:sz w:val="24"/>
                <w:szCs w:val="24"/>
                <w:lang w:eastAsia="en-GB"/>
              </w:rPr>
              <w:t>think about Christian martyrs who died for their faith </w:t>
            </w:r>
          </w:p>
          <w:p w:rsidR="0046115A" w:rsidRPr="006A74DB" w:rsidRDefault="0046115A">
            <w:pPr>
              <w:rPr>
                <w:sz w:val="24"/>
                <w:szCs w:val="24"/>
              </w:rPr>
            </w:pPr>
          </w:p>
        </w:tc>
        <w:tc>
          <w:tcPr>
            <w:tcW w:w="992" w:type="dxa"/>
          </w:tcPr>
          <w:p w:rsidR="0036343B" w:rsidRPr="006A74DB" w:rsidRDefault="0046115A">
            <w:pPr>
              <w:rPr>
                <w:sz w:val="24"/>
                <w:szCs w:val="24"/>
              </w:rPr>
            </w:pPr>
            <w:r w:rsidRPr="006A74DB">
              <w:rPr>
                <w:sz w:val="24"/>
                <w:szCs w:val="24"/>
              </w:rPr>
              <w:t>SLIDE 13</w:t>
            </w:r>
          </w:p>
        </w:tc>
      </w:tr>
      <w:tr w:rsidR="0036343B" w:rsidRPr="006A74DB" w:rsidTr="006A74DB">
        <w:tc>
          <w:tcPr>
            <w:tcW w:w="9776" w:type="dxa"/>
          </w:tcPr>
          <w:p w:rsidR="0046115A" w:rsidRPr="006A74DB" w:rsidRDefault="0046115A" w:rsidP="0046115A">
            <w:pPr>
              <w:pStyle w:val="NormalWeb"/>
              <w:spacing w:before="0" w:beforeAutospacing="0" w:after="0" w:afterAutospacing="0"/>
              <w:rPr>
                <w:rFonts w:asciiTheme="minorHAnsi" w:hAnsiTheme="minorHAnsi"/>
                <w:b/>
                <w:color w:val="000000"/>
              </w:rPr>
            </w:pPr>
            <w:r w:rsidRPr="006A74DB">
              <w:rPr>
                <w:rFonts w:asciiTheme="minorHAnsi" w:hAnsiTheme="minorHAnsi"/>
                <w:b/>
                <w:color w:val="000000"/>
              </w:rPr>
              <w:t>READER 2</w:t>
            </w:r>
          </w:p>
          <w:p w:rsidR="0046115A" w:rsidRPr="006A74DB" w:rsidRDefault="0046115A" w:rsidP="0046115A">
            <w:pPr>
              <w:pStyle w:val="NormalWeb"/>
              <w:spacing w:before="0" w:beforeAutospacing="0" w:after="0" w:afterAutospacing="0"/>
              <w:rPr>
                <w:rFonts w:asciiTheme="minorHAnsi" w:hAnsiTheme="minorHAnsi"/>
              </w:rPr>
            </w:pPr>
            <w:r w:rsidRPr="006A74DB">
              <w:rPr>
                <w:rFonts w:asciiTheme="minorHAnsi" w:hAnsiTheme="minorHAnsi"/>
                <w:color w:val="000000"/>
              </w:rPr>
              <w:t>Prayer is at the heart of everything we do</w:t>
            </w:r>
            <w:r w:rsidR="00A768CF">
              <w:rPr>
                <w:rFonts w:asciiTheme="minorHAnsi" w:hAnsiTheme="minorHAnsi"/>
                <w:color w:val="000000"/>
              </w:rPr>
              <w:t>,</w:t>
            </w:r>
            <w:r w:rsidRPr="006A74DB">
              <w:rPr>
                <w:rFonts w:asciiTheme="minorHAnsi" w:hAnsiTheme="minorHAnsi"/>
                <w:color w:val="000000"/>
              </w:rPr>
              <w:t xml:space="preserve"> so we will be praying the </w:t>
            </w:r>
            <w:r w:rsidRPr="006A74DB">
              <w:rPr>
                <w:rFonts w:asciiTheme="minorHAnsi" w:hAnsiTheme="minorHAnsi"/>
                <w:b/>
                <w:bCs/>
                <w:color w:val="000000"/>
              </w:rPr>
              <w:t xml:space="preserve">Angelus </w:t>
            </w:r>
            <w:r w:rsidRPr="006A74DB">
              <w:rPr>
                <w:rFonts w:asciiTheme="minorHAnsi" w:hAnsiTheme="minorHAnsi"/>
                <w:color w:val="000000"/>
              </w:rPr>
              <w:t>at midday</w:t>
            </w:r>
            <w:r w:rsidR="00A41A6D">
              <w:rPr>
                <w:rFonts w:asciiTheme="minorHAnsi" w:hAnsiTheme="minorHAnsi"/>
                <w:color w:val="000000"/>
              </w:rPr>
              <w:t xml:space="preserve">. This will join </w:t>
            </w:r>
            <w:r w:rsidRPr="006A74DB">
              <w:rPr>
                <w:rFonts w:asciiTheme="minorHAnsi" w:hAnsiTheme="minorHAnsi"/>
                <w:color w:val="000000"/>
              </w:rPr>
              <w:t>our prayers to those of millions of Chr</w:t>
            </w:r>
            <w:r w:rsidR="00A41A6D">
              <w:rPr>
                <w:rFonts w:asciiTheme="minorHAnsi" w:hAnsiTheme="minorHAnsi"/>
                <w:color w:val="000000"/>
              </w:rPr>
              <w:t xml:space="preserve">istians across the world in </w:t>
            </w:r>
            <w:r w:rsidRPr="006A74DB">
              <w:rPr>
                <w:rFonts w:asciiTheme="minorHAnsi" w:hAnsiTheme="minorHAnsi"/>
                <w:color w:val="000000"/>
              </w:rPr>
              <w:t>ask</w:t>
            </w:r>
            <w:r w:rsidR="00A41A6D">
              <w:rPr>
                <w:rFonts w:asciiTheme="minorHAnsi" w:hAnsiTheme="minorHAnsi"/>
                <w:color w:val="000000"/>
              </w:rPr>
              <w:t>ing</w:t>
            </w:r>
            <w:r w:rsidRPr="006A74DB">
              <w:rPr>
                <w:rFonts w:asciiTheme="minorHAnsi" w:hAnsiTheme="minorHAnsi"/>
                <w:color w:val="000000"/>
              </w:rPr>
              <w:t xml:space="preserve"> Jesus, through the prayers of Our Lady, to help every person who suffers and to bring peace and unity to our world</w:t>
            </w:r>
            <w:r w:rsidR="000D36D4">
              <w:rPr>
                <w:rFonts w:asciiTheme="minorHAnsi" w:hAnsiTheme="minorHAnsi"/>
                <w:color w:val="000000"/>
              </w:rPr>
              <w:t>.</w:t>
            </w:r>
          </w:p>
          <w:p w:rsidR="0036343B" w:rsidRPr="006A74DB" w:rsidRDefault="0036343B" w:rsidP="0046115A">
            <w:pPr>
              <w:rPr>
                <w:sz w:val="24"/>
                <w:szCs w:val="24"/>
              </w:rPr>
            </w:pPr>
          </w:p>
        </w:tc>
        <w:tc>
          <w:tcPr>
            <w:tcW w:w="992" w:type="dxa"/>
          </w:tcPr>
          <w:p w:rsidR="0036343B" w:rsidRPr="006A74DB" w:rsidRDefault="0046115A">
            <w:pPr>
              <w:rPr>
                <w:sz w:val="24"/>
                <w:szCs w:val="24"/>
              </w:rPr>
            </w:pPr>
            <w:r w:rsidRPr="006A74DB">
              <w:rPr>
                <w:sz w:val="24"/>
                <w:szCs w:val="24"/>
              </w:rPr>
              <w:t>SLIDE 14</w:t>
            </w:r>
          </w:p>
        </w:tc>
      </w:tr>
      <w:tr w:rsidR="0036343B" w:rsidRPr="006A74DB" w:rsidTr="006A74DB">
        <w:tc>
          <w:tcPr>
            <w:tcW w:w="9776" w:type="dxa"/>
          </w:tcPr>
          <w:p w:rsidR="0036343B" w:rsidRPr="006A74DB" w:rsidRDefault="0046115A">
            <w:pPr>
              <w:rPr>
                <w:b/>
                <w:sz w:val="24"/>
                <w:szCs w:val="24"/>
              </w:rPr>
            </w:pPr>
            <w:r w:rsidRPr="006A74DB">
              <w:rPr>
                <w:b/>
                <w:sz w:val="24"/>
                <w:szCs w:val="24"/>
              </w:rPr>
              <w:t>READER 1</w:t>
            </w:r>
          </w:p>
          <w:p w:rsidR="0046115A" w:rsidRDefault="0046115A">
            <w:pPr>
              <w:rPr>
                <w:rFonts w:cs="Arial"/>
                <w:color w:val="000000"/>
                <w:sz w:val="24"/>
                <w:szCs w:val="24"/>
              </w:rPr>
            </w:pPr>
            <w:r w:rsidRPr="006A74DB">
              <w:rPr>
                <w:sz w:val="24"/>
                <w:szCs w:val="24"/>
              </w:rPr>
              <w:t>Then after we have prayed</w:t>
            </w:r>
            <w:r w:rsidR="00F25561">
              <w:rPr>
                <w:sz w:val="24"/>
                <w:szCs w:val="24"/>
              </w:rPr>
              <w:t>,</w:t>
            </w:r>
            <w:r w:rsidRPr="006A74DB">
              <w:rPr>
                <w:sz w:val="24"/>
                <w:szCs w:val="24"/>
              </w:rPr>
              <w:t xml:space="preserve"> we can continue praying silently as we stand in silence for one minute. </w:t>
            </w:r>
            <w:r w:rsidRPr="006A74DB">
              <w:rPr>
                <w:rFonts w:cs="Arial"/>
                <w:color w:val="000000"/>
                <w:sz w:val="24"/>
                <w:szCs w:val="24"/>
              </w:rPr>
              <w:t>This is to show our solidarity with those who are suffering and to make a stand for faith and freedom. We know that thousands of other people will be doing this at the same time as us, so we will be united in our prayers</w:t>
            </w:r>
            <w:r w:rsidR="00966224">
              <w:rPr>
                <w:rFonts w:cs="Arial"/>
                <w:color w:val="000000"/>
                <w:sz w:val="24"/>
                <w:szCs w:val="24"/>
              </w:rPr>
              <w:t>.</w:t>
            </w:r>
          </w:p>
          <w:p w:rsidR="00272CE8" w:rsidRPr="006A74DB" w:rsidRDefault="00272CE8">
            <w:pPr>
              <w:rPr>
                <w:sz w:val="24"/>
                <w:szCs w:val="24"/>
              </w:rPr>
            </w:pPr>
          </w:p>
        </w:tc>
        <w:tc>
          <w:tcPr>
            <w:tcW w:w="992" w:type="dxa"/>
          </w:tcPr>
          <w:p w:rsidR="0036343B" w:rsidRPr="006A74DB" w:rsidRDefault="0046115A">
            <w:pPr>
              <w:rPr>
                <w:sz w:val="24"/>
                <w:szCs w:val="24"/>
              </w:rPr>
            </w:pPr>
            <w:r w:rsidRPr="006A74DB">
              <w:rPr>
                <w:sz w:val="24"/>
                <w:szCs w:val="24"/>
              </w:rPr>
              <w:t>SLIDE 15</w:t>
            </w:r>
          </w:p>
        </w:tc>
      </w:tr>
      <w:tr w:rsidR="0036343B" w:rsidRPr="006A74DB" w:rsidTr="006A74DB">
        <w:tc>
          <w:tcPr>
            <w:tcW w:w="9776" w:type="dxa"/>
          </w:tcPr>
          <w:p w:rsidR="0036343B" w:rsidRPr="006A74DB" w:rsidRDefault="0046115A">
            <w:pPr>
              <w:rPr>
                <w:b/>
                <w:sz w:val="24"/>
                <w:szCs w:val="24"/>
              </w:rPr>
            </w:pPr>
            <w:r w:rsidRPr="006A74DB">
              <w:rPr>
                <w:b/>
                <w:sz w:val="24"/>
                <w:szCs w:val="24"/>
              </w:rPr>
              <w:t>TEACHER 1</w:t>
            </w:r>
          </w:p>
          <w:p w:rsidR="0046115A" w:rsidRPr="006A74DB" w:rsidRDefault="0046115A" w:rsidP="0046115A">
            <w:pPr>
              <w:pStyle w:val="NormalWeb"/>
              <w:spacing w:before="0" w:beforeAutospacing="0" w:after="0" w:afterAutospacing="0"/>
              <w:rPr>
                <w:rFonts w:asciiTheme="minorHAnsi" w:hAnsiTheme="minorHAnsi"/>
              </w:rPr>
            </w:pPr>
            <w:r w:rsidRPr="006A74DB">
              <w:rPr>
                <w:rFonts w:asciiTheme="minorHAnsi" w:hAnsiTheme="minorHAnsi"/>
              </w:rPr>
              <w:t xml:space="preserve">And we will be deciding how to raise money through our </w:t>
            </w:r>
            <w:r w:rsidRPr="006A74DB">
              <w:rPr>
                <w:rFonts w:asciiTheme="minorHAnsi" w:hAnsiTheme="minorHAnsi"/>
                <w:bCs/>
              </w:rPr>
              <w:t>(red)</w:t>
            </w:r>
            <w:r w:rsidR="008C2A21">
              <w:rPr>
                <w:rFonts w:asciiTheme="minorHAnsi" w:hAnsiTheme="minorHAnsi"/>
              </w:rPr>
              <w:t xml:space="preserve"> mufti, cake sales and</w:t>
            </w:r>
            <w:r w:rsidRPr="006A74DB">
              <w:rPr>
                <w:rFonts w:asciiTheme="minorHAnsi" w:hAnsiTheme="minorHAnsi"/>
              </w:rPr>
              <w:t xml:space="preserve"> sponsored and charity events</w:t>
            </w:r>
            <w:r w:rsidR="008C2A21">
              <w:rPr>
                <w:rFonts w:asciiTheme="minorHAnsi" w:hAnsiTheme="minorHAnsi"/>
              </w:rPr>
              <w:t>,</w:t>
            </w:r>
            <w:r w:rsidRPr="006A74DB">
              <w:rPr>
                <w:rFonts w:asciiTheme="minorHAnsi" w:hAnsiTheme="minorHAnsi"/>
              </w:rPr>
              <w:t xml:space="preserve"> and you and </w:t>
            </w:r>
            <w:r w:rsidRPr="006A74DB">
              <w:rPr>
                <w:rFonts w:asciiTheme="minorHAnsi" w:hAnsiTheme="minorHAnsi" w:cs="Arial"/>
                <w:color w:val="000000"/>
              </w:rPr>
              <w:t>your class will raise funds for those who are suffering. These are so</w:t>
            </w:r>
            <w:r w:rsidR="008E0E70" w:rsidRPr="006A74DB">
              <w:rPr>
                <w:rFonts w:asciiTheme="minorHAnsi" w:hAnsiTheme="minorHAnsi" w:cs="Arial"/>
                <w:color w:val="000000"/>
              </w:rPr>
              <w:t>me of the people you could help</w:t>
            </w:r>
            <w:r w:rsidR="00BC737D">
              <w:rPr>
                <w:rFonts w:asciiTheme="minorHAnsi" w:hAnsiTheme="minorHAnsi" w:cs="Arial"/>
                <w:color w:val="000000"/>
              </w:rPr>
              <w:t>.</w:t>
            </w:r>
            <w:r w:rsidR="008E0E70" w:rsidRPr="006A74DB">
              <w:rPr>
                <w:rFonts w:asciiTheme="minorHAnsi" w:hAnsiTheme="minorHAnsi" w:cs="Arial"/>
                <w:color w:val="000000"/>
              </w:rPr>
              <w:t xml:space="preserve"> </w:t>
            </w:r>
            <w:r w:rsidR="008E0E70" w:rsidRPr="006A74DB">
              <w:rPr>
                <w:rFonts w:asciiTheme="minorHAnsi" w:hAnsiTheme="minorHAnsi" w:cs="Arial"/>
                <w:color w:val="FF0000"/>
              </w:rPr>
              <w:t>*2</w:t>
            </w:r>
          </w:p>
          <w:p w:rsidR="0046115A" w:rsidRPr="006A74DB" w:rsidRDefault="0046115A">
            <w:pPr>
              <w:rPr>
                <w:sz w:val="24"/>
                <w:szCs w:val="24"/>
              </w:rPr>
            </w:pPr>
          </w:p>
        </w:tc>
        <w:tc>
          <w:tcPr>
            <w:tcW w:w="992" w:type="dxa"/>
          </w:tcPr>
          <w:p w:rsidR="0036343B" w:rsidRPr="006A74DB" w:rsidRDefault="0046115A">
            <w:pPr>
              <w:rPr>
                <w:sz w:val="24"/>
                <w:szCs w:val="24"/>
              </w:rPr>
            </w:pPr>
            <w:r w:rsidRPr="006A74DB">
              <w:rPr>
                <w:sz w:val="24"/>
                <w:szCs w:val="24"/>
              </w:rPr>
              <w:t>SLIDE 16</w:t>
            </w:r>
          </w:p>
        </w:tc>
      </w:tr>
      <w:tr w:rsidR="0036343B" w:rsidRPr="006A74DB" w:rsidTr="006A74DB">
        <w:tc>
          <w:tcPr>
            <w:tcW w:w="9776" w:type="dxa"/>
          </w:tcPr>
          <w:p w:rsidR="0036343B" w:rsidRPr="006A74DB" w:rsidRDefault="008E0E70">
            <w:pPr>
              <w:rPr>
                <w:b/>
                <w:sz w:val="24"/>
                <w:szCs w:val="24"/>
              </w:rPr>
            </w:pPr>
            <w:r w:rsidRPr="006A74DB">
              <w:rPr>
                <w:b/>
                <w:sz w:val="24"/>
                <w:szCs w:val="24"/>
              </w:rPr>
              <w:t>READER 3</w:t>
            </w:r>
          </w:p>
          <w:p w:rsidR="008E0E70" w:rsidRDefault="008E0E70">
            <w:pPr>
              <w:rPr>
                <w:rFonts w:cs="Arial"/>
                <w:color w:val="000000"/>
                <w:sz w:val="24"/>
                <w:szCs w:val="24"/>
              </w:rPr>
            </w:pPr>
            <w:r w:rsidRPr="006A74DB">
              <w:rPr>
                <w:rFonts w:cs="Arial"/>
                <w:color w:val="000000"/>
                <w:sz w:val="24"/>
                <w:szCs w:val="24"/>
              </w:rPr>
              <w:t>Every day 300 refugee families are fed at the St John the Merciful Table in Zahlé, Lebanon. Thanks to ACN, Syrian refugees including the elderly and children receive one hot meal through this project. Your kind gift could help provide the next hot meal for a needy family in any of our relief kitchens in the Middle East</w:t>
            </w:r>
            <w:r w:rsidR="00A47508">
              <w:rPr>
                <w:rFonts w:cs="Arial"/>
                <w:color w:val="000000"/>
                <w:sz w:val="24"/>
                <w:szCs w:val="24"/>
              </w:rPr>
              <w:t>.</w:t>
            </w:r>
          </w:p>
          <w:p w:rsidR="00272CE8" w:rsidRPr="006A74DB" w:rsidRDefault="00272CE8">
            <w:pPr>
              <w:rPr>
                <w:sz w:val="24"/>
                <w:szCs w:val="24"/>
              </w:rPr>
            </w:pPr>
          </w:p>
        </w:tc>
        <w:tc>
          <w:tcPr>
            <w:tcW w:w="992" w:type="dxa"/>
          </w:tcPr>
          <w:p w:rsidR="0036343B" w:rsidRPr="006A74DB" w:rsidRDefault="008E0E70">
            <w:pPr>
              <w:rPr>
                <w:sz w:val="24"/>
                <w:szCs w:val="24"/>
              </w:rPr>
            </w:pPr>
            <w:r w:rsidRPr="006A74DB">
              <w:rPr>
                <w:sz w:val="24"/>
                <w:szCs w:val="24"/>
              </w:rPr>
              <w:t>SLIDE 17</w:t>
            </w:r>
          </w:p>
        </w:tc>
      </w:tr>
      <w:tr w:rsidR="0036343B" w:rsidRPr="006A74DB" w:rsidTr="006A74DB">
        <w:tc>
          <w:tcPr>
            <w:tcW w:w="9776" w:type="dxa"/>
          </w:tcPr>
          <w:p w:rsidR="0036343B" w:rsidRPr="006A74DB" w:rsidRDefault="008E0E70">
            <w:pPr>
              <w:rPr>
                <w:b/>
                <w:sz w:val="24"/>
                <w:szCs w:val="24"/>
              </w:rPr>
            </w:pPr>
            <w:r w:rsidRPr="006A74DB">
              <w:rPr>
                <w:b/>
                <w:sz w:val="24"/>
                <w:szCs w:val="24"/>
              </w:rPr>
              <w:t>READER 4</w:t>
            </w:r>
          </w:p>
          <w:p w:rsidR="008E0E70" w:rsidRPr="006A74DB" w:rsidRDefault="008E0E70" w:rsidP="008E0E70">
            <w:pPr>
              <w:spacing w:after="600"/>
              <w:rPr>
                <w:rFonts w:eastAsia="Times New Roman" w:cs="Times New Roman"/>
                <w:sz w:val="24"/>
                <w:szCs w:val="24"/>
                <w:lang w:eastAsia="en-GB"/>
              </w:rPr>
            </w:pPr>
            <w:r w:rsidRPr="006A74DB">
              <w:rPr>
                <w:rFonts w:eastAsia="Times New Roman" w:cs="Arial"/>
                <w:color w:val="333333"/>
                <w:sz w:val="24"/>
                <w:szCs w:val="24"/>
                <w:shd w:val="clear" w:color="auto" w:fill="FFFFFF"/>
                <w:lang w:eastAsia="en-GB"/>
              </w:rPr>
              <w:t xml:space="preserve">For Christians in Pakistan, persecution and oppression is a daily reality. Therefore, building bridges with other faiths in the country is vital for the survival of the Church and local community. </w:t>
            </w:r>
            <w:r w:rsidRPr="006A74DB">
              <w:rPr>
                <w:rFonts w:eastAsia="Times New Roman" w:cs="Arial"/>
                <w:color w:val="333333"/>
                <w:sz w:val="24"/>
                <w:szCs w:val="24"/>
                <w:shd w:val="clear" w:color="auto" w:fill="FFFFFF"/>
                <w:lang w:eastAsia="en-GB"/>
              </w:rPr>
              <w:lastRenderedPageBreak/>
              <w:t>In response t</w:t>
            </w:r>
            <w:r w:rsidR="00387294">
              <w:rPr>
                <w:rFonts w:eastAsia="Times New Roman" w:cs="Arial"/>
                <w:color w:val="333333"/>
                <w:sz w:val="24"/>
                <w:szCs w:val="24"/>
                <w:shd w:val="clear" w:color="auto" w:fill="FFFFFF"/>
                <w:lang w:eastAsia="en-GB"/>
              </w:rPr>
              <w:t>o this, ACN is funding a Church-</w:t>
            </w:r>
            <w:r w:rsidRPr="006A74DB">
              <w:rPr>
                <w:rFonts w:eastAsia="Times New Roman" w:cs="Arial"/>
                <w:color w:val="333333"/>
                <w:sz w:val="24"/>
                <w:szCs w:val="24"/>
                <w:shd w:val="clear" w:color="auto" w:fill="FFFFFF"/>
                <w:lang w:eastAsia="en-GB"/>
              </w:rPr>
              <w:t>organised football tournament which tackles religious intolerance by bringing together people from all over Pakistan to play “the beautiful game”. The organise</w:t>
            </w:r>
            <w:r w:rsidR="00494A79">
              <w:rPr>
                <w:rFonts w:eastAsia="Times New Roman" w:cs="Arial"/>
                <w:color w:val="333333"/>
                <w:sz w:val="24"/>
                <w:szCs w:val="24"/>
                <w:shd w:val="clear" w:color="auto" w:fill="FFFFFF"/>
                <w:lang w:eastAsia="en-GB"/>
              </w:rPr>
              <w:t>r, Father Emmanuel Parvez, said,</w:t>
            </w:r>
            <w:r w:rsidRPr="006A74DB">
              <w:rPr>
                <w:rFonts w:eastAsia="Times New Roman" w:cs="Arial"/>
                <w:color w:val="333333"/>
                <w:sz w:val="24"/>
                <w:szCs w:val="24"/>
                <w:shd w:val="clear" w:color="auto" w:fill="FFFFFF"/>
                <w:lang w:eastAsia="en-GB"/>
              </w:rPr>
              <w:t xml:space="preserve"> “To our surprise and joy, the response has been wonderful and every year, Hindu, Muslim, Sikh and Christian young people stay with us – walking, talking and playing together.” As Christians, we are called to be peacemakers – your generous gift will help fund the running costs of this bridge-building project and others like them around the world.</w:t>
            </w:r>
          </w:p>
        </w:tc>
        <w:tc>
          <w:tcPr>
            <w:tcW w:w="992" w:type="dxa"/>
          </w:tcPr>
          <w:p w:rsidR="0036343B" w:rsidRPr="006A74DB" w:rsidRDefault="008E0E70">
            <w:pPr>
              <w:rPr>
                <w:sz w:val="24"/>
                <w:szCs w:val="24"/>
              </w:rPr>
            </w:pPr>
            <w:r w:rsidRPr="006A74DB">
              <w:rPr>
                <w:sz w:val="24"/>
                <w:szCs w:val="24"/>
              </w:rPr>
              <w:lastRenderedPageBreak/>
              <w:t>SLIDE 18</w:t>
            </w:r>
          </w:p>
        </w:tc>
      </w:tr>
      <w:tr w:rsidR="0036343B" w:rsidRPr="006A74DB" w:rsidTr="006A74DB">
        <w:tc>
          <w:tcPr>
            <w:tcW w:w="9776" w:type="dxa"/>
          </w:tcPr>
          <w:p w:rsidR="0036343B" w:rsidRPr="006A74DB" w:rsidRDefault="008E0E70">
            <w:pPr>
              <w:rPr>
                <w:b/>
                <w:sz w:val="24"/>
                <w:szCs w:val="24"/>
              </w:rPr>
            </w:pPr>
            <w:r w:rsidRPr="006A74DB">
              <w:rPr>
                <w:b/>
                <w:sz w:val="24"/>
                <w:szCs w:val="24"/>
              </w:rPr>
              <w:t>READER 3</w:t>
            </w:r>
          </w:p>
          <w:p w:rsidR="008E0E70" w:rsidRPr="006A74DB" w:rsidRDefault="008E0E70" w:rsidP="008E0E70">
            <w:pPr>
              <w:rPr>
                <w:rFonts w:eastAsia="Times New Roman" w:cs="Times New Roman"/>
                <w:sz w:val="24"/>
                <w:szCs w:val="24"/>
                <w:lang w:eastAsia="en-GB"/>
              </w:rPr>
            </w:pPr>
            <w:r w:rsidRPr="006A74DB">
              <w:rPr>
                <w:rFonts w:eastAsia="Times New Roman" w:cs="Arial"/>
                <w:color w:val="000000"/>
                <w:sz w:val="24"/>
                <w:szCs w:val="24"/>
                <w:lang w:eastAsia="en-GB"/>
              </w:rPr>
              <w:t xml:space="preserve">In Syria, ACN is providing displaced children, whose lives have been turned upside down by war, with Christmas parcels so they too can celebrate Our Lord’s birth.  Your kind gift could help provide wonderful Christmas parcels ﬁlled with warm clothes, shoes, sweets, toys, devotional items and other </w:t>
            </w:r>
            <w:r w:rsidR="00494A79">
              <w:rPr>
                <w:rFonts w:eastAsia="Times New Roman" w:cs="Arial"/>
                <w:color w:val="000000"/>
                <w:sz w:val="24"/>
                <w:szCs w:val="24"/>
                <w:lang w:eastAsia="en-GB"/>
              </w:rPr>
              <w:t>great things</w:t>
            </w:r>
            <w:r w:rsidRPr="006A74DB">
              <w:rPr>
                <w:rFonts w:eastAsia="Times New Roman" w:cs="Arial"/>
                <w:color w:val="000000"/>
                <w:sz w:val="24"/>
                <w:szCs w:val="24"/>
                <w:lang w:eastAsia="en-GB"/>
              </w:rPr>
              <w:t>.</w:t>
            </w:r>
          </w:p>
          <w:p w:rsidR="008E0E70" w:rsidRPr="006A74DB" w:rsidRDefault="008E0E70">
            <w:pPr>
              <w:rPr>
                <w:sz w:val="24"/>
                <w:szCs w:val="24"/>
              </w:rPr>
            </w:pPr>
          </w:p>
        </w:tc>
        <w:tc>
          <w:tcPr>
            <w:tcW w:w="992" w:type="dxa"/>
          </w:tcPr>
          <w:p w:rsidR="0036343B" w:rsidRPr="006A74DB" w:rsidRDefault="008E0E70">
            <w:pPr>
              <w:rPr>
                <w:sz w:val="24"/>
                <w:szCs w:val="24"/>
              </w:rPr>
            </w:pPr>
            <w:r w:rsidRPr="006A74DB">
              <w:rPr>
                <w:sz w:val="24"/>
                <w:szCs w:val="24"/>
              </w:rPr>
              <w:t>SLIDE 19</w:t>
            </w:r>
          </w:p>
        </w:tc>
      </w:tr>
      <w:tr w:rsidR="0036343B" w:rsidRPr="006A74DB" w:rsidTr="006A74DB">
        <w:tc>
          <w:tcPr>
            <w:tcW w:w="9776" w:type="dxa"/>
          </w:tcPr>
          <w:p w:rsidR="0036343B" w:rsidRPr="006A74DB" w:rsidRDefault="008E0E70">
            <w:pPr>
              <w:rPr>
                <w:b/>
                <w:sz w:val="24"/>
                <w:szCs w:val="24"/>
              </w:rPr>
            </w:pPr>
            <w:r w:rsidRPr="006A74DB">
              <w:rPr>
                <w:b/>
                <w:sz w:val="24"/>
                <w:szCs w:val="24"/>
              </w:rPr>
              <w:t>READER 4</w:t>
            </w:r>
          </w:p>
          <w:p w:rsidR="008E0E70" w:rsidRPr="006A74DB" w:rsidRDefault="008E0E70" w:rsidP="008E0E70">
            <w:pPr>
              <w:rPr>
                <w:rFonts w:eastAsia="Times New Roman" w:cs="Times New Roman"/>
                <w:sz w:val="24"/>
                <w:szCs w:val="24"/>
                <w:lang w:eastAsia="en-GB"/>
              </w:rPr>
            </w:pPr>
            <w:r w:rsidRPr="006A74DB">
              <w:rPr>
                <w:rFonts w:eastAsia="Times New Roman" w:cs="Arial"/>
                <w:color w:val="000000"/>
                <w:sz w:val="24"/>
                <w:szCs w:val="24"/>
                <w:lang w:eastAsia="en-GB"/>
              </w:rPr>
              <w:t>Although the conﬂict has ceased in most parts of Syria, ACN is supporting displaced Christians there with essential food baskets to help them survive after many years of war.  Could you help provide a basket of one month’s food including milk, rice and canned goods for displaced families? </w:t>
            </w:r>
          </w:p>
          <w:p w:rsidR="008E0E70" w:rsidRPr="006A74DB" w:rsidRDefault="008E0E70">
            <w:pPr>
              <w:rPr>
                <w:sz w:val="24"/>
                <w:szCs w:val="24"/>
              </w:rPr>
            </w:pPr>
          </w:p>
        </w:tc>
        <w:tc>
          <w:tcPr>
            <w:tcW w:w="992" w:type="dxa"/>
          </w:tcPr>
          <w:p w:rsidR="0036343B" w:rsidRPr="006A74DB" w:rsidRDefault="008E0E70">
            <w:pPr>
              <w:rPr>
                <w:sz w:val="24"/>
                <w:szCs w:val="24"/>
              </w:rPr>
            </w:pPr>
            <w:r w:rsidRPr="006A74DB">
              <w:rPr>
                <w:sz w:val="24"/>
                <w:szCs w:val="24"/>
              </w:rPr>
              <w:t>SLIDE 20</w:t>
            </w:r>
          </w:p>
        </w:tc>
      </w:tr>
      <w:tr w:rsidR="0036343B" w:rsidRPr="006A74DB" w:rsidTr="006A74DB">
        <w:tc>
          <w:tcPr>
            <w:tcW w:w="9776" w:type="dxa"/>
          </w:tcPr>
          <w:p w:rsidR="0036343B" w:rsidRPr="006A74DB" w:rsidRDefault="008E0E70">
            <w:pPr>
              <w:rPr>
                <w:b/>
                <w:sz w:val="24"/>
                <w:szCs w:val="24"/>
              </w:rPr>
            </w:pPr>
            <w:r w:rsidRPr="006A74DB">
              <w:rPr>
                <w:b/>
                <w:sz w:val="24"/>
                <w:szCs w:val="24"/>
              </w:rPr>
              <w:t>TEACHER 2</w:t>
            </w:r>
          </w:p>
          <w:p w:rsidR="008E0E70" w:rsidRPr="006A74DB" w:rsidRDefault="008E0E70">
            <w:pPr>
              <w:rPr>
                <w:rFonts w:cs="Arial"/>
                <w:bCs/>
                <w:color w:val="000000"/>
                <w:sz w:val="24"/>
                <w:szCs w:val="24"/>
              </w:rPr>
            </w:pPr>
            <w:r w:rsidRPr="006A74DB">
              <w:rPr>
                <w:rFonts w:cs="Arial"/>
                <w:bCs/>
                <w:color w:val="000000"/>
                <w:sz w:val="24"/>
                <w:szCs w:val="24"/>
              </w:rPr>
              <w:t xml:space="preserve">Stand </w:t>
            </w:r>
            <w:r w:rsidRPr="006A74DB">
              <w:rPr>
                <w:rFonts w:cs="Arial"/>
                <w:bCs/>
                <w:iCs/>
                <w:color w:val="000000"/>
                <w:sz w:val="24"/>
                <w:szCs w:val="24"/>
              </w:rPr>
              <w:t xml:space="preserve">together with </w:t>
            </w:r>
            <w:r w:rsidRPr="006A74DB">
              <w:rPr>
                <w:rFonts w:cs="Arial"/>
                <w:bCs/>
                <w:color w:val="000000"/>
                <w:sz w:val="24"/>
                <w:szCs w:val="24"/>
              </w:rPr>
              <w:t>our brothers and sisters on #RedWednesday</w:t>
            </w:r>
            <w:r w:rsidR="00AA7432">
              <w:rPr>
                <w:rFonts w:cs="Arial"/>
                <w:bCs/>
                <w:color w:val="000000"/>
                <w:sz w:val="24"/>
                <w:szCs w:val="24"/>
              </w:rPr>
              <w:t>.</w:t>
            </w:r>
          </w:p>
          <w:p w:rsidR="008E0E70" w:rsidRPr="006A74DB" w:rsidRDefault="008E0E70">
            <w:pPr>
              <w:rPr>
                <w:rFonts w:cs="Arial"/>
                <w:bCs/>
                <w:color w:val="000000"/>
                <w:sz w:val="24"/>
                <w:szCs w:val="24"/>
              </w:rPr>
            </w:pPr>
            <w:r w:rsidRPr="006A74DB">
              <w:rPr>
                <w:rFonts w:cs="Arial"/>
                <w:bCs/>
                <w:color w:val="000000"/>
                <w:sz w:val="24"/>
                <w:szCs w:val="24"/>
              </w:rPr>
              <w:t>You plan your charity event, in your classes where you will also hear about how we are going to:</w:t>
            </w:r>
          </w:p>
          <w:p w:rsidR="008E0E70" w:rsidRPr="006A74DB" w:rsidRDefault="008E0E70" w:rsidP="008E0E70">
            <w:pPr>
              <w:rPr>
                <w:sz w:val="24"/>
                <w:szCs w:val="24"/>
                <w:lang w:eastAsia="en-GB"/>
              </w:rPr>
            </w:pPr>
            <w:r w:rsidRPr="006A74DB">
              <w:rPr>
                <w:sz w:val="24"/>
                <w:szCs w:val="24"/>
                <w:lang w:eastAsia="en-GB"/>
              </w:rPr>
              <w:t>Send a postcard to a suffering Christian</w:t>
            </w:r>
          </w:p>
          <w:p w:rsidR="008E0E70" w:rsidRPr="006A74DB" w:rsidRDefault="008E0E70" w:rsidP="008E0E70">
            <w:pPr>
              <w:pStyle w:val="NoSpacing"/>
              <w:rPr>
                <w:sz w:val="24"/>
                <w:szCs w:val="24"/>
              </w:rPr>
            </w:pPr>
            <w:r w:rsidRPr="006A74DB">
              <w:rPr>
                <w:sz w:val="24"/>
                <w:szCs w:val="24"/>
              </w:rPr>
              <w:t>Go to Mass or Adoration for Someone who Can’t</w:t>
            </w:r>
          </w:p>
          <w:p w:rsidR="008E0E70" w:rsidRPr="006A74DB" w:rsidRDefault="008E0E70" w:rsidP="008E0E70">
            <w:pPr>
              <w:pStyle w:val="NoSpacing"/>
              <w:rPr>
                <w:sz w:val="24"/>
                <w:szCs w:val="24"/>
              </w:rPr>
            </w:pPr>
            <w:r w:rsidRPr="006A74DB">
              <w:rPr>
                <w:sz w:val="24"/>
                <w:szCs w:val="24"/>
              </w:rPr>
              <w:t xml:space="preserve">Build </w:t>
            </w:r>
            <w:r w:rsidRPr="006A74DB">
              <w:rPr>
                <w:bCs/>
                <w:sz w:val="24"/>
                <w:szCs w:val="24"/>
              </w:rPr>
              <w:t>red</w:t>
            </w:r>
            <w:r w:rsidRPr="006A74DB">
              <w:rPr>
                <w:sz w:val="24"/>
                <w:szCs w:val="24"/>
              </w:rPr>
              <w:t xml:space="preserve"> villages in our classrooms</w:t>
            </w:r>
          </w:p>
          <w:p w:rsidR="008E0E70" w:rsidRDefault="008E0E70" w:rsidP="008E0E70">
            <w:pPr>
              <w:rPr>
                <w:sz w:val="24"/>
                <w:szCs w:val="24"/>
              </w:rPr>
            </w:pPr>
            <w:r w:rsidRPr="006A74DB">
              <w:rPr>
                <w:sz w:val="24"/>
                <w:szCs w:val="24"/>
              </w:rPr>
              <w:t>Make mini-</w:t>
            </w:r>
            <w:r w:rsidRPr="006A74DB">
              <w:rPr>
                <w:bCs/>
                <w:sz w:val="24"/>
                <w:szCs w:val="24"/>
              </w:rPr>
              <w:t>red</w:t>
            </w:r>
            <w:r w:rsidRPr="006A74DB">
              <w:rPr>
                <w:sz w:val="24"/>
                <w:szCs w:val="24"/>
              </w:rPr>
              <w:t xml:space="preserve"> people to represent us for ACN’s website</w:t>
            </w:r>
          </w:p>
          <w:p w:rsidR="00272CE8" w:rsidRPr="006A74DB" w:rsidRDefault="00272CE8" w:rsidP="008E0E70">
            <w:pPr>
              <w:rPr>
                <w:sz w:val="24"/>
                <w:szCs w:val="24"/>
              </w:rPr>
            </w:pPr>
          </w:p>
        </w:tc>
        <w:tc>
          <w:tcPr>
            <w:tcW w:w="992" w:type="dxa"/>
          </w:tcPr>
          <w:p w:rsidR="0036343B" w:rsidRPr="006A74DB" w:rsidRDefault="008E0E70">
            <w:pPr>
              <w:rPr>
                <w:sz w:val="24"/>
                <w:szCs w:val="24"/>
              </w:rPr>
            </w:pPr>
            <w:r w:rsidRPr="006A74DB">
              <w:rPr>
                <w:sz w:val="24"/>
                <w:szCs w:val="24"/>
              </w:rPr>
              <w:t>SLIDE 21</w:t>
            </w:r>
          </w:p>
        </w:tc>
      </w:tr>
    </w:tbl>
    <w:p w:rsidR="006B553A" w:rsidRPr="006A74DB" w:rsidRDefault="006B553A">
      <w:pPr>
        <w:rPr>
          <w:sz w:val="24"/>
          <w:szCs w:val="24"/>
        </w:rPr>
      </w:pPr>
    </w:p>
    <w:p w:rsidR="006B553A" w:rsidRPr="006A74DB" w:rsidRDefault="006B553A">
      <w:pPr>
        <w:rPr>
          <w:sz w:val="24"/>
          <w:szCs w:val="24"/>
        </w:rPr>
      </w:pPr>
    </w:p>
    <w:p w:rsidR="006B553A" w:rsidRPr="006A74DB" w:rsidRDefault="006B553A">
      <w:pPr>
        <w:rPr>
          <w:sz w:val="24"/>
          <w:szCs w:val="24"/>
        </w:rPr>
      </w:pPr>
    </w:p>
    <w:p w:rsidR="006B553A" w:rsidRPr="006A74DB" w:rsidRDefault="006B553A">
      <w:pPr>
        <w:rPr>
          <w:sz w:val="24"/>
          <w:szCs w:val="24"/>
        </w:rPr>
      </w:pPr>
      <w:r w:rsidRPr="006A74DB">
        <w:rPr>
          <w:sz w:val="24"/>
          <w:szCs w:val="24"/>
        </w:rPr>
        <w:t>(</w:t>
      </w:r>
      <w:r w:rsidRPr="006A74DB">
        <w:rPr>
          <w:color w:val="FF0000"/>
          <w:sz w:val="24"/>
          <w:szCs w:val="24"/>
        </w:rPr>
        <w:t>*1</w:t>
      </w:r>
      <w:r w:rsidRPr="006A74DB">
        <w:rPr>
          <w:sz w:val="24"/>
          <w:szCs w:val="24"/>
        </w:rPr>
        <w:t>) A teacher may need to expla</w:t>
      </w:r>
      <w:r w:rsidR="00887DD3">
        <w:rPr>
          <w:sz w:val="24"/>
          <w:szCs w:val="24"/>
        </w:rPr>
        <w:t xml:space="preserve">in here what it means to ‘stand </w:t>
      </w:r>
      <w:r w:rsidRPr="006A74DB">
        <w:rPr>
          <w:sz w:val="24"/>
          <w:szCs w:val="24"/>
        </w:rPr>
        <w:t>up for’ or ‘stand for/with’ etc. and could use a personal story, example or Q&amp;A</w:t>
      </w:r>
      <w:r w:rsidR="00887DD3">
        <w:rPr>
          <w:sz w:val="24"/>
          <w:szCs w:val="24"/>
        </w:rPr>
        <w:t>.</w:t>
      </w:r>
    </w:p>
    <w:p w:rsidR="008E0E70" w:rsidRPr="006A74DB" w:rsidRDefault="008E0E70">
      <w:pPr>
        <w:rPr>
          <w:sz w:val="24"/>
          <w:szCs w:val="24"/>
        </w:rPr>
      </w:pPr>
      <w:r w:rsidRPr="006A74DB">
        <w:rPr>
          <w:sz w:val="24"/>
          <w:szCs w:val="24"/>
        </w:rPr>
        <w:t>(</w:t>
      </w:r>
      <w:r w:rsidRPr="006A74DB">
        <w:rPr>
          <w:rFonts w:cs="Arial"/>
          <w:color w:val="FF0000"/>
          <w:sz w:val="24"/>
          <w:szCs w:val="24"/>
        </w:rPr>
        <w:t>*2</w:t>
      </w:r>
      <w:r w:rsidRPr="006A74DB">
        <w:rPr>
          <w:rFonts w:cs="Arial"/>
          <w:sz w:val="24"/>
          <w:szCs w:val="24"/>
        </w:rPr>
        <w:t>) You may not want to use all of these (delete as appropriate)</w:t>
      </w:r>
      <w:r w:rsidR="00887DD3">
        <w:rPr>
          <w:rFonts w:cs="Arial"/>
          <w:sz w:val="24"/>
          <w:szCs w:val="24"/>
        </w:rPr>
        <w:t>.</w:t>
      </w:r>
    </w:p>
    <w:sectPr w:rsidR="008E0E70" w:rsidRPr="006A74DB" w:rsidSect="006A74DB">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9E9" w:rsidRDefault="008039E9" w:rsidP="006A74DB">
      <w:pPr>
        <w:spacing w:after="0" w:line="240" w:lineRule="auto"/>
      </w:pPr>
      <w:r>
        <w:separator/>
      </w:r>
    </w:p>
  </w:endnote>
  <w:endnote w:type="continuationSeparator" w:id="0">
    <w:p w:rsidR="008039E9" w:rsidRDefault="008039E9" w:rsidP="006A7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122294"/>
      <w:docPartObj>
        <w:docPartGallery w:val="Page Numbers (Bottom of Page)"/>
        <w:docPartUnique/>
      </w:docPartObj>
    </w:sdtPr>
    <w:sdtEndPr>
      <w:rPr>
        <w:noProof/>
      </w:rPr>
    </w:sdtEndPr>
    <w:sdtContent>
      <w:p w:rsidR="006A74DB" w:rsidRDefault="006A74DB">
        <w:pPr>
          <w:pStyle w:val="Footer"/>
          <w:jc w:val="right"/>
        </w:pPr>
        <w:r>
          <w:fldChar w:fldCharType="begin"/>
        </w:r>
        <w:r>
          <w:instrText xml:space="preserve"> PAGE   \* MERGEFORMAT </w:instrText>
        </w:r>
        <w:r>
          <w:fldChar w:fldCharType="separate"/>
        </w:r>
        <w:r w:rsidR="00FE123B">
          <w:rPr>
            <w:noProof/>
          </w:rPr>
          <w:t>2</w:t>
        </w:r>
        <w:r>
          <w:rPr>
            <w:noProof/>
          </w:rPr>
          <w:fldChar w:fldCharType="end"/>
        </w:r>
      </w:p>
    </w:sdtContent>
  </w:sdt>
  <w:p w:rsidR="006A74DB" w:rsidRDefault="006A74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9E9" w:rsidRDefault="008039E9" w:rsidP="006A74DB">
      <w:pPr>
        <w:spacing w:after="0" w:line="240" w:lineRule="auto"/>
      </w:pPr>
      <w:r>
        <w:separator/>
      </w:r>
    </w:p>
  </w:footnote>
  <w:footnote w:type="continuationSeparator" w:id="0">
    <w:p w:rsidR="008039E9" w:rsidRDefault="008039E9" w:rsidP="006A74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4DB" w:rsidRDefault="006A74DB">
    <w:pPr>
      <w:pStyle w:val="Header"/>
    </w:pPr>
    <w:r>
      <w:t>Aid to the Church in Need</w:t>
    </w:r>
    <w:r>
      <w:ptab w:relativeTo="margin" w:alignment="center" w:leader="none"/>
    </w:r>
    <w:r>
      <w:t>#RedWednesday 2019</w:t>
    </w:r>
    <w:r>
      <w:ptab w:relativeTo="margin" w:alignment="right" w:leader="none"/>
    </w:r>
    <w:r>
      <w:t>School Resource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84E0E"/>
    <w:multiLevelType w:val="hybridMultilevel"/>
    <w:tmpl w:val="55983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7D639DC"/>
    <w:multiLevelType w:val="hybridMultilevel"/>
    <w:tmpl w:val="55983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D12933"/>
    <w:multiLevelType w:val="multilevel"/>
    <w:tmpl w:val="A29CE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B663C8"/>
    <w:multiLevelType w:val="multilevel"/>
    <w:tmpl w:val="8CCC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7F"/>
    <w:rsid w:val="00027ADD"/>
    <w:rsid w:val="000320A1"/>
    <w:rsid w:val="000D36D4"/>
    <w:rsid w:val="00146EEE"/>
    <w:rsid w:val="001774C6"/>
    <w:rsid w:val="00272CE8"/>
    <w:rsid w:val="002A089F"/>
    <w:rsid w:val="002D1C5B"/>
    <w:rsid w:val="002D57B1"/>
    <w:rsid w:val="002F1952"/>
    <w:rsid w:val="00312FD0"/>
    <w:rsid w:val="0036343B"/>
    <w:rsid w:val="0037664A"/>
    <w:rsid w:val="00387294"/>
    <w:rsid w:val="003A0BAF"/>
    <w:rsid w:val="0046115A"/>
    <w:rsid w:val="00494A79"/>
    <w:rsid w:val="005A546C"/>
    <w:rsid w:val="006A74DB"/>
    <w:rsid w:val="006B553A"/>
    <w:rsid w:val="007A3E79"/>
    <w:rsid w:val="008039E9"/>
    <w:rsid w:val="00880757"/>
    <w:rsid w:val="00887DD3"/>
    <w:rsid w:val="008C2A21"/>
    <w:rsid w:val="008E0E70"/>
    <w:rsid w:val="00966224"/>
    <w:rsid w:val="00A41A6D"/>
    <w:rsid w:val="00A47508"/>
    <w:rsid w:val="00A768CF"/>
    <w:rsid w:val="00AA7432"/>
    <w:rsid w:val="00AE21F6"/>
    <w:rsid w:val="00B1023C"/>
    <w:rsid w:val="00B22042"/>
    <w:rsid w:val="00B7537F"/>
    <w:rsid w:val="00BB1E42"/>
    <w:rsid w:val="00BB40CF"/>
    <w:rsid w:val="00BC737D"/>
    <w:rsid w:val="00C81003"/>
    <w:rsid w:val="00F25561"/>
    <w:rsid w:val="00F64E81"/>
    <w:rsid w:val="00F70EF5"/>
    <w:rsid w:val="00F95549"/>
    <w:rsid w:val="00FE1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0F5B3-AA9F-4752-B710-39C39FB97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5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774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B40CF"/>
    <w:pPr>
      <w:spacing w:after="0" w:line="240" w:lineRule="auto"/>
    </w:pPr>
  </w:style>
  <w:style w:type="paragraph" w:styleId="Header">
    <w:name w:val="header"/>
    <w:basedOn w:val="Normal"/>
    <w:link w:val="HeaderChar"/>
    <w:uiPriority w:val="99"/>
    <w:unhideWhenUsed/>
    <w:rsid w:val="006A74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4DB"/>
  </w:style>
  <w:style w:type="paragraph" w:styleId="Footer">
    <w:name w:val="footer"/>
    <w:basedOn w:val="Normal"/>
    <w:link w:val="FooterChar"/>
    <w:uiPriority w:val="99"/>
    <w:unhideWhenUsed/>
    <w:rsid w:val="006A74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8772">
      <w:bodyDiv w:val="1"/>
      <w:marLeft w:val="0"/>
      <w:marRight w:val="0"/>
      <w:marTop w:val="0"/>
      <w:marBottom w:val="0"/>
      <w:divBdr>
        <w:top w:val="none" w:sz="0" w:space="0" w:color="auto"/>
        <w:left w:val="none" w:sz="0" w:space="0" w:color="auto"/>
        <w:bottom w:val="none" w:sz="0" w:space="0" w:color="auto"/>
        <w:right w:val="none" w:sz="0" w:space="0" w:color="auto"/>
      </w:divBdr>
    </w:div>
    <w:div w:id="162862773">
      <w:bodyDiv w:val="1"/>
      <w:marLeft w:val="0"/>
      <w:marRight w:val="0"/>
      <w:marTop w:val="0"/>
      <w:marBottom w:val="0"/>
      <w:divBdr>
        <w:top w:val="none" w:sz="0" w:space="0" w:color="auto"/>
        <w:left w:val="none" w:sz="0" w:space="0" w:color="auto"/>
        <w:bottom w:val="none" w:sz="0" w:space="0" w:color="auto"/>
        <w:right w:val="none" w:sz="0" w:space="0" w:color="auto"/>
      </w:divBdr>
    </w:div>
    <w:div w:id="230431753">
      <w:bodyDiv w:val="1"/>
      <w:marLeft w:val="0"/>
      <w:marRight w:val="0"/>
      <w:marTop w:val="0"/>
      <w:marBottom w:val="0"/>
      <w:divBdr>
        <w:top w:val="none" w:sz="0" w:space="0" w:color="auto"/>
        <w:left w:val="none" w:sz="0" w:space="0" w:color="auto"/>
        <w:bottom w:val="none" w:sz="0" w:space="0" w:color="auto"/>
        <w:right w:val="none" w:sz="0" w:space="0" w:color="auto"/>
      </w:divBdr>
    </w:div>
    <w:div w:id="238683166">
      <w:bodyDiv w:val="1"/>
      <w:marLeft w:val="0"/>
      <w:marRight w:val="0"/>
      <w:marTop w:val="0"/>
      <w:marBottom w:val="0"/>
      <w:divBdr>
        <w:top w:val="none" w:sz="0" w:space="0" w:color="auto"/>
        <w:left w:val="none" w:sz="0" w:space="0" w:color="auto"/>
        <w:bottom w:val="none" w:sz="0" w:space="0" w:color="auto"/>
        <w:right w:val="none" w:sz="0" w:space="0" w:color="auto"/>
      </w:divBdr>
    </w:div>
    <w:div w:id="297691066">
      <w:bodyDiv w:val="1"/>
      <w:marLeft w:val="0"/>
      <w:marRight w:val="0"/>
      <w:marTop w:val="0"/>
      <w:marBottom w:val="0"/>
      <w:divBdr>
        <w:top w:val="none" w:sz="0" w:space="0" w:color="auto"/>
        <w:left w:val="none" w:sz="0" w:space="0" w:color="auto"/>
        <w:bottom w:val="none" w:sz="0" w:space="0" w:color="auto"/>
        <w:right w:val="none" w:sz="0" w:space="0" w:color="auto"/>
      </w:divBdr>
    </w:div>
    <w:div w:id="599945449">
      <w:bodyDiv w:val="1"/>
      <w:marLeft w:val="0"/>
      <w:marRight w:val="0"/>
      <w:marTop w:val="0"/>
      <w:marBottom w:val="0"/>
      <w:divBdr>
        <w:top w:val="none" w:sz="0" w:space="0" w:color="auto"/>
        <w:left w:val="none" w:sz="0" w:space="0" w:color="auto"/>
        <w:bottom w:val="none" w:sz="0" w:space="0" w:color="auto"/>
        <w:right w:val="none" w:sz="0" w:space="0" w:color="auto"/>
      </w:divBdr>
    </w:div>
    <w:div w:id="670373528">
      <w:bodyDiv w:val="1"/>
      <w:marLeft w:val="0"/>
      <w:marRight w:val="0"/>
      <w:marTop w:val="0"/>
      <w:marBottom w:val="0"/>
      <w:divBdr>
        <w:top w:val="none" w:sz="0" w:space="0" w:color="auto"/>
        <w:left w:val="none" w:sz="0" w:space="0" w:color="auto"/>
        <w:bottom w:val="none" w:sz="0" w:space="0" w:color="auto"/>
        <w:right w:val="none" w:sz="0" w:space="0" w:color="auto"/>
      </w:divBdr>
    </w:div>
    <w:div w:id="852886408">
      <w:bodyDiv w:val="1"/>
      <w:marLeft w:val="0"/>
      <w:marRight w:val="0"/>
      <w:marTop w:val="0"/>
      <w:marBottom w:val="0"/>
      <w:divBdr>
        <w:top w:val="none" w:sz="0" w:space="0" w:color="auto"/>
        <w:left w:val="none" w:sz="0" w:space="0" w:color="auto"/>
        <w:bottom w:val="none" w:sz="0" w:space="0" w:color="auto"/>
        <w:right w:val="none" w:sz="0" w:space="0" w:color="auto"/>
      </w:divBdr>
    </w:div>
    <w:div w:id="1012222078">
      <w:bodyDiv w:val="1"/>
      <w:marLeft w:val="0"/>
      <w:marRight w:val="0"/>
      <w:marTop w:val="0"/>
      <w:marBottom w:val="0"/>
      <w:divBdr>
        <w:top w:val="none" w:sz="0" w:space="0" w:color="auto"/>
        <w:left w:val="none" w:sz="0" w:space="0" w:color="auto"/>
        <w:bottom w:val="none" w:sz="0" w:space="0" w:color="auto"/>
        <w:right w:val="none" w:sz="0" w:space="0" w:color="auto"/>
      </w:divBdr>
    </w:div>
    <w:div w:id="1274096095">
      <w:bodyDiv w:val="1"/>
      <w:marLeft w:val="0"/>
      <w:marRight w:val="0"/>
      <w:marTop w:val="0"/>
      <w:marBottom w:val="0"/>
      <w:divBdr>
        <w:top w:val="none" w:sz="0" w:space="0" w:color="auto"/>
        <w:left w:val="none" w:sz="0" w:space="0" w:color="auto"/>
        <w:bottom w:val="none" w:sz="0" w:space="0" w:color="auto"/>
        <w:right w:val="none" w:sz="0" w:space="0" w:color="auto"/>
      </w:divBdr>
    </w:div>
    <w:div w:id="1376470377">
      <w:bodyDiv w:val="1"/>
      <w:marLeft w:val="0"/>
      <w:marRight w:val="0"/>
      <w:marTop w:val="0"/>
      <w:marBottom w:val="0"/>
      <w:divBdr>
        <w:top w:val="none" w:sz="0" w:space="0" w:color="auto"/>
        <w:left w:val="none" w:sz="0" w:space="0" w:color="auto"/>
        <w:bottom w:val="none" w:sz="0" w:space="0" w:color="auto"/>
        <w:right w:val="none" w:sz="0" w:space="0" w:color="auto"/>
      </w:divBdr>
    </w:div>
    <w:div w:id="1660383460">
      <w:bodyDiv w:val="1"/>
      <w:marLeft w:val="0"/>
      <w:marRight w:val="0"/>
      <w:marTop w:val="0"/>
      <w:marBottom w:val="0"/>
      <w:divBdr>
        <w:top w:val="none" w:sz="0" w:space="0" w:color="auto"/>
        <w:left w:val="none" w:sz="0" w:space="0" w:color="auto"/>
        <w:bottom w:val="none" w:sz="0" w:space="0" w:color="auto"/>
        <w:right w:val="none" w:sz="0" w:space="0" w:color="auto"/>
      </w:divBdr>
    </w:div>
    <w:div w:id="212607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895</Words>
  <Characters>5103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fahy1</dc:creator>
  <cp:keywords/>
  <dc:description/>
  <cp:lastModifiedBy>Caroline Hull</cp:lastModifiedBy>
  <cp:revision>2</cp:revision>
  <dcterms:created xsi:type="dcterms:W3CDTF">2019-11-05T10:14:00Z</dcterms:created>
  <dcterms:modified xsi:type="dcterms:W3CDTF">2019-11-05T10:14:00Z</dcterms:modified>
</cp:coreProperties>
</file>